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BFD" w:rsidRPr="00EE3873" w:rsidRDefault="004A2BFD" w:rsidP="00244FA9">
      <w:pPr>
        <w:spacing w:after="0" w:line="300" w:lineRule="auto"/>
        <w:jc w:val="center"/>
        <w:rPr>
          <w:rFonts w:ascii="Times New Roman" w:eastAsia="Times New Roman" w:hAnsi="Times New Roman" w:cs="Times New Roman"/>
          <w:b/>
          <w:sz w:val="26"/>
          <w:szCs w:val="26"/>
          <w:lang w:eastAsia="ru-RU"/>
        </w:rPr>
      </w:pPr>
      <w:r w:rsidRPr="00EE3873">
        <w:rPr>
          <w:rFonts w:ascii="Times New Roman" w:eastAsia="Times New Roman" w:hAnsi="Times New Roman" w:cs="Times New Roman"/>
          <w:b/>
          <w:sz w:val="26"/>
          <w:szCs w:val="26"/>
          <w:lang w:eastAsia="ru-RU"/>
        </w:rPr>
        <w:t>Обобщение педагогического опыта по теме:</w:t>
      </w:r>
    </w:p>
    <w:p w:rsidR="004A2BFD" w:rsidRPr="00EE3873" w:rsidRDefault="004A2BFD" w:rsidP="00244FA9">
      <w:pPr>
        <w:spacing w:after="0" w:line="276" w:lineRule="auto"/>
        <w:ind w:firstLine="770"/>
        <w:jc w:val="center"/>
        <w:rPr>
          <w:rFonts w:ascii="Times New Roman" w:eastAsia="Times New Roman" w:hAnsi="Times New Roman" w:cs="Times New Roman"/>
          <w:b/>
          <w:sz w:val="26"/>
          <w:szCs w:val="26"/>
          <w:lang w:eastAsia="ru-RU"/>
        </w:rPr>
      </w:pPr>
      <w:r w:rsidRPr="00EE3873">
        <w:rPr>
          <w:rFonts w:ascii="Times New Roman" w:eastAsia="Times New Roman" w:hAnsi="Times New Roman" w:cs="Times New Roman"/>
          <w:b/>
          <w:color w:val="000000"/>
          <w:sz w:val="26"/>
          <w:szCs w:val="26"/>
          <w:lang w:eastAsia="ru-RU"/>
        </w:rPr>
        <w:t>«</w:t>
      </w:r>
      <w:r w:rsidRPr="00EE3873">
        <w:rPr>
          <w:rFonts w:ascii="Times New Roman" w:eastAsia="Times New Roman" w:hAnsi="Times New Roman" w:cs="Times New Roman"/>
          <w:b/>
          <w:sz w:val="26"/>
          <w:szCs w:val="26"/>
          <w:lang w:eastAsia="ru-RU"/>
        </w:rPr>
        <w:t>Организация урочных и внеурочных занятий на основе проектной деятельности обучающихся</w:t>
      </w:r>
      <w:r w:rsidR="0053041E" w:rsidRPr="00EE3873">
        <w:rPr>
          <w:rFonts w:ascii="Times New Roman" w:eastAsia="Times New Roman" w:hAnsi="Times New Roman" w:cs="Times New Roman"/>
          <w:b/>
          <w:bCs/>
          <w:color w:val="000000"/>
          <w:sz w:val="26"/>
          <w:szCs w:val="26"/>
          <w:lang w:eastAsia="ru-RU"/>
        </w:rPr>
        <w:t>»</w:t>
      </w:r>
    </w:p>
    <w:p w:rsidR="004A2BFD" w:rsidRPr="00EE3873" w:rsidRDefault="004A2BFD" w:rsidP="00244FA9">
      <w:pPr>
        <w:shd w:val="clear" w:color="auto" w:fill="FFFFFF"/>
        <w:spacing w:after="0" w:line="300" w:lineRule="auto"/>
        <w:jc w:val="center"/>
        <w:rPr>
          <w:rFonts w:ascii="Times New Roman" w:eastAsia="Times New Roman" w:hAnsi="Times New Roman" w:cs="Times New Roman"/>
          <w:b/>
          <w:bCs/>
          <w:color w:val="000000"/>
          <w:sz w:val="26"/>
          <w:szCs w:val="26"/>
          <w:lang w:eastAsia="ru-RU"/>
        </w:rPr>
      </w:pPr>
    </w:p>
    <w:p w:rsidR="004A2BFD" w:rsidRPr="00EE3873" w:rsidRDefault="004A2BFD" w:rsidP="00161E58">
      <w:pPr>
        <w:shd w:val="clear" w:color="auto" w:fill="FFFFFF"/>
        <w:spacing w:after="0" w:line="240" w:lineRule="auto"/>
        <w:jc w:val="center"/>
        <w:rPr>
          <w:rFonts w:ascii="Times New Roman" w:eastAsia="Times New Roman" w:hAnsi="Times New Roman" w:cs="Times New Roman"/>
          <w:b/>
          <w:bCs/>
          <w:sz w:val="26"/>
          <w:szCs w:val="26"/>
          <w:lang w:eastAsia="ru-RU"/>
        </w:rPr>
      </w:pPr>
      <w:proofErr w:type="spellStart"/>
      <w:r w:rsidRPr="00EE3873">
        <w:rPr>
          <w:rFonts w:ascii="Times New Roman" w:eastAsia="Times New Roman" w:hAnsi="Times New Roman" w:cs="Times New Roman"/>
          <w:b/>
          <w:bCs/>
          <w:sz w:val="26"/>
          <w:szCs w:val="26"/>
          <w:lang w:eastAsia="ru-RU"/>
        </w:rPr>
        <w:t>Бузанова</w:t>
      </w:r>
      <w:proofErr w:type="spellEnd"/>
      <w:r w:rsidRPr="00EE3873">
        <w:rPr>
          <w:rFonts w:ascii="Times New Roman" w:eastAsia="Times New Roman" w:hAnsi="Times New Roman" w:cs="Times New Roman"/>
          <w:b/>
          <w:bCs/>
          <w:sz w:val="26"/>
          <w:szCs w:val="26"/>
          <w:lang w:eastAsia="ru-RU"/>
        </w:rPr>
        <w:t xml:space="preserve"> Татьяна Владимировна,</w:t>
      </w:r>
    </w:p>
    <w:p w:rsidR="004A2BFD" w:rsidRPr="00EE3873" w:rsidRDefault="004A2BFD" w:rsidP="00161E58">
      <w:pPr>
        <w:shd w:val="clear" w:color="auto" w:fill="FFFFFF"/>
        <w:spacing w:after="0" w:line="240" w:lineRule="auto"/>
        <w:jc w:val="center"/>
        <w:rPr>
          <w:rFonts w:ascii="Times New Roman" w:eastAsia="Times New Roman" w:hAnsi="Times New Roman" w:cs="Times New Roman"/>
          <w:b/>
          <w:bCs/>
          <w:sz w:val="26"/>
          <w:szCs w:val="26"/>
          <w:lang w:eastAsia="ru-RU"/>
        </w:rPr>
      </w:pPr>
      <w:r w:rsidRPr="00EE3873">
        <w:rPr>
          <w:rFonts w:ascii="Times New Roman" w:eastAsia="Times New Roman" w:hAnsi="Times New Roman" w:cs="Times New Roman"/>
          <w:b/>
          <w:bCs/>
          <w:sz w:val="26"/>
          <w:szCs w:val="26"/>
          <w:lang w:eastAsia="ru-RU"/>
        </w:rPr>
        <w:t>учитель технологии,</w:t>
      </w:r>
    </w:p>
    <w:p w:rsidR="004A2BFD" w:rsidRPr="00EE3873" w:rsidRDefault="004A2BFD" w:rsidP="00161E58">
      <w:pPr>
        <w:shd w:val="clear" w:color="auto" w:fill="FFFFFF"/>
        <w:spacing w:after="0" w:line="240" w:lineRule="auto"/>
        <w:jc w:val="center"/>
        <w:rPr>
          <w:rFonts w:ascii="Times New Roman" w:eastAsia="Times New Roman" w:hAnsi="Times New Roman" w:cs="Times New Roman"/>
          <w:b/>
          <w:bCs/>
          <w:sz w:val="26"/>
          <w:szCs w:val="26"/>
          <w:lang w:eastAsia="ru-RU"/>
        </w:rPr>
      </w:pPr>
      <w:r w:rsidRPr="00EE3873">
        <w:rPr>
          <w:rFonts w:ascii="Times New Roman" w:eastAsia="Times New Roman" w:hAnsi="Times New Roman" w:cs="Times New Roman"/>
          <w:b/>
          <w:bCs/>
          <w:sz w:val="26"/>
          <w:szCs w:val="26"/>
          <w:lang w:eastAsia="ru-RU"/>
        </w:rPr>
        <w:t>МБОУ Платоновская СОШ,</w:t>
      </w:r>
      <w:bookmarkStart w:id="0" w:name="_GoBack"/>
      <w:bookmarkEnd w:id="0"/>
    </w:p>
    <w:p w:rsidR="004A2BFD" w:rsidRPr="00EE3873" w:rsidRDefault="004A2BFD" w:rsidP="00161E58">
      <w:pPr>
        <w:shd w:val="clear" w:color="auto" w:fill="FFFFFF"/>
        <w:spacing w:after="0" w:line="240" w:lineRule="auto"/>
        <w:jc w:val="center"/>
        <w:rPr>
          <w:rFonts w:ascii="Times New Roman" w:eastAsia="Times New Roman" w:hAnsi="Times New Roman" w:cs="Times New Roman"/>
          <w:b/>
          <w:bCs/>
          <w:sz w:val="26"/>
          <w:szCs w:val="26"/>
          <w:lang w:eastAsia="ru-RU"/>
        </w:rPr>
      </w:pPr>
      <w:proofErr w:type="spellStart"/>
      <w:r w:rsidRPr="00EE3873">
        <w:rPr>
          <w:rFonts w:ascii="Times New Roman" w:eastAsia="Times New Roman" w:hAnsi="Times New Roman" w:cs="Times New Roman"/>
          <w:b/>
          <w:bCs/>
          <w:sz w:val="26"/>
          <w:szCs w:val="26"/>
          <w:lang w:eastAsia="ru-RU"/>
        </w:rPr>
        <w:t>Рассказовский</w:t>
      </w:r>
      <w:proofErr w:type="spellEnd"/>
      <w:r w:rsidRPr="00EE3873">
        <w:rPr>
          <w:rFonts w:ascii="Times New Roman" w:eastAsia="Times New Roman" w:hAnsi="Times New Roman" w:cs="Times New Roman"/>
          <w:b/>
          <w:bCs/>
          <w:sz w:val="26"/>
          <w:szCs w:val="26"/>
          <w:lang w:eastAsia="ru-RU"/>
        </w:rPr>
        <w:t xml:space="preserve"> район, </w:t>
      </w:r>
      <w:proofErr w:type="spellStart"/>
      <w:r w:rsidRPr="00EE3873">
        <w:rPr>
          <w:rFonts w:ascii="Times New Roman" w:eastAsia="Times New Roman" w:hAnsi="Times New Roman" w:cs="Times New Roman"/>
          <w:b/>
          <w:bCs/>
          <w:sz w:val="26"/>
          <w:szCs w:val="26"/>
          <w:lang w:eastAsia="ru-RU"/>
        </w:rPr>
        <w:t>Тамбовкая</w:t>
      </w:r>
      <w:proofErr w:type="spellEnd"/>
      <w:r w:rsidRPr="00EE3873">
        <w:rPr>
          <w:rFonts w:ascii="Times New Roman" w:eastAsia="Times New Roman" w:hAnsi="Times New Roman" w:cs="Times New Roman"/>
          <w:b/>
          <w:bCs/>
          <w:sz w:val="26"/>
          <w:szCs w:val="26"/>
          <w:lang w:eastAsia="ru-RU"/>
        </w:rPr>
        <w:t xml:space="preserve"> область</w:t>
      </w:r>
    </w:p>
    <w:p w:rsidR="003305E4" w:rsidRPr="003305E4" w:rsidRDefault="003305E4" w:rsidP="00244FA9">
      <w:pPr>
        <w:spacing w:after="0" w:line="240" w:lineRule="auto"/>
        <w:rPr>
          <w:rFonts w:ascii="Times New Roman" w:eastAsia="Times New Roman" w:hAnsi="Times New Roman" w:cs="Times New Roman"/>
          <w:sz w:val="28"/>
          <w:szCs w:val="28"/>
          <w:lang w:eastAsia="ru-RU"/>
        </w:rPr>
      </w:pPr>
    </w:p>
    <w:p w:rsidR="00DC6045" w:rsidRPr="00DC6045" w:rsidRDefault="00244FA9" w:rsidP="00DC604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6045">
        <w:rPr>
          <w:rFonts w:ascii="Times New Roman" w:eastAsia="Times New Roman" w:hAnsi="Times New Roman" w:cs="Times New Roman"/>
          <w:sz w:val="24"/>
          <w:szCs w:val="24"/>
          <w:lang w:eastAsia="ru-RU"/>
        </w:rPr>
        <w:t>Аннотация.</w:t>
      </w:r>
      <w:r w:rsidR="00DC6045" w:rsidRPr="00DC6045">
        <w:rPr>
          <w:rFonts w:ascii="Times New Roman" w:eastAsia="Times New Roman" w:hAnsi="Times New Roman" w:cs="Times New Roman"/>
          <w:sz w:val="24"/>
          <w:szCs w:val="24"/>
          <w:lang w:eastAsia="ru-RU"/>
        </w:rPr>
        <w:t xml:space="preserve"> </w:t>
      </w:r>
      <w:r w:rsidR="00DC6045" w:rsidRPr="00DC6045">
        <w:rPr>
          <w:rFonts w:ascii="Times New Roman" w:eastAsia="Times New Roman" w:hAnsi="Times New Roman" w:cs="Times New Roman"/>
          <w:sz w:val="24"/>
          <w:szCs w:val="24"/>
          <w:lang w:eastAsia="ru-RU"/>
        </w:rPr>
        <w:t>При организации творческой или проектной деятельности учащихся необходимо акцентировать их внимание на потребительском назначении того изделия, которое они выдвигают в качестве творческой идеи.</w:t>
      </w:r>
    </w:p>
    <w:p w:rsidR="00244FA9" w:rsidRPr="00DC6045" w:rsidRDefault="00244FA9" w:rsidP="00244FA9">
      <w:pPr>
        <w:spacing w:after="0" w:line="240" w:lineRule="auto"/>
        <w:ind w:left="20" w:right="20" w:firstLine="692"/>
        <w:jc w:val="both"/>
        <w:rPr>
          <w:rFonts w:ascii="Times New Roman" w:eastAsia="Times New Roman" w:hAnsi="Times New Roman" w:cs="Times New Roman"/>
          <w:sz w:val="24"/>
          <w:szCs w:val="24"/>
          <w:lang w:eastAsia="ru-RU"/>
        </w:rPr>
      </w:pPr>
    </w:p>
    <w:p w:rsidR="003305E4" w:rsidRPr="00DC6045" w:rsidRDefault="004A2BFD" w:rsidP="00244FA9">
      <w:pPr>
        <w:spacing w:after="0" w:line="240" w:lineRule="auto"/>
        <w:ind w:left="20" w:right="20" w:firstLine="692"/>
        <w:jc w:val="both"/>
        <w:rPr>
          <w:rFonts w:ascii="Times New Roman" w:eastAsia="Times New Roman" w:hAnsi="Times New Roman" w:cs="Times New Roman"/>
          <w:sz w:val="24"/>
          <w:szCs w:val="24"/>
          <w:lang w:eastAsia="ru-RU"/>
        </w:rPr>
      </w:pPr>
      <w:r w:rsidRPr="00DC6045">
        <w:rPr>
          <w:rFonts w:ascii="Times New Roman" w:eastAsia="Times New Roman" w:hAnsi="Times New Roman" w:cs="Times New Roman"/>
          <w:sz w:val="24"/>
          <w:szCs w:val="24"/>
          <w:lang w:eastAsia="ru-RU"/>
        </w:rPr>
        <w:t>Современное</w:t>
      </w:r>
      <w:r w:rsidR="003305E4" w:rsidRPr="00DC6045">
        <w:rPr>
          <w:rFonts w:ascii="Times New Roman" w:eastAsia="Times New Roman" w:hAnsi="Times New Roman" w:cs="Times New Roman"/>
          <w:sz w:val="24"/>
          <w:szCs w:val="24"/>
          <w:lang w:eastAsia="ru-RU"/>
        </w:rPr>
        <w:t xml:space="preserve"> технолог</w:t>
      </w:r>
      <w:r w:rsidRPr="00DC6045">
        <w:rPr>
          <w:rFonts w:ascii="Times New Roman" w:eastAsia="Times New Roman" w:hAnsi="Times New Roman" w:cs="Times New Roman"/>
          <w:sz w:val="24"/>
          <w:szCs w:val="24"/>
          <w:lang w:eastAsia="ru-RU"/>
        </w:rPr>
        <w:t>ического образования требует</w:t>
      </w:r>
      <w:r w:rsidR="003305E4" w:rsidRPr="00DC6045">
        <w:rPr>
          <w:rFonts w:ascii="Times New Roman" w:eastAsia="Times New Roman" w:hAnsi="Times New Roman" w:cs="Times New Roman"/>
          <w:sz w:val="24"/>
          <w:szCs w:val="24"/>
          <w:lang w:eastAsia="ru-RU"/>
        </w:rPr>
        <w:t xml:space="preserve"> пересмотра форм и методов обучения школьников. Зарубежная и отечественная практика</w:t>
      </w:r>
      <w:r w:rsidRPr="00DC6045">
        <w:rPr>
          <w:rFonts w:ascii="Times New Roman" w:eastAsia="Times New Roman" w:hAnsi="Times New Roman" w:cs="Times New Roman"/>
          <w:sz w:val="24"/>
          <w:szCs w:val="24"/>
          <w:lang w:eastAsia="ru-RU"/>
        </w:rPr>
        <w:t>, в последние годы,</w:t>
      </w:r>
      <w:r w:rsidR="003305E4" w:rsidRPr="00DC6045">
        <w:rPr>
          <w:rFonts w:ascii="Times New Roman" w:eastAsia="Times New Roman" w:hAnsi="Times New Roman" w:cs="Times New Roman"/>
          <w:sz w:val="24"/>
          <w:szCs w:val="24"/>
          <w:lang w:eastAsia="ru-RU"/>
        </w:rPr>
        <w:t xml:space="preserve"> отдала приоритет методу проектов. </w:t>
      </w:r>
    </w:p>
    <w:p w:rsidR="003305E4" w:rsidRPr="00DC6045" w:rsidRDefault="003305E4" w:rsidP="00244FA9">
      <w:pPr>
        <w:spacing w:after="0" w:line="240" w:lineRule="auto"/>
        <w:ind w:left="20" w:right="20" w:firstLine="692"/>
        <w:jc w:val="both"/>
        <w:rPr>
          <w:rFonts w:ascii="Times New Roman" w:eastAsia="Times New Roman" w:hAnsi="Times New Roman" w:cs="Times New Roman"/>
          <w:sz w:val="24"/>
          <w:szCs w:val="24"/>
          <w:lang w:eastAsia="ru-RU"/>
        </w:rPr>
      </w:pPr>
      <w:r w:rsidRPr="00DC6045">
        <w:rPr>
          <w:rFonts w:ascii="Times New Roman" w:eastAsia="Times New Roman" w:hAnsi="Times New Roman" w:cs="Times New Roman"/>
          <w:sz w:val="24"/>
          <w:szCs w:val="24"/>
          <w:lang w:eastAsia="ru-RU"/>
        </w:rPr>
        <w:t xml:space="preserve">Особенность использования метода проектов в технологическом образовании заключается в отказе от формального обучения школьников знаниям, умениям и навыкам без определенной цели их использования и переходе к выполнению работ, значимых для личности, семьи, школы, общества, к мотивированному участию в конкретной деятельности с целью получения продукта труда заданного качества. </w:t>
      </w:r>
    </w:p>
    <w:p w:rsidR="003305E4" w:rsidRPr="00DC6045" w:rsidRDefault="003305E4" w:rsidP="00244FA9">
      <w:pPr>
        <w:spacing w:after="0" w:line="240" w:lineRule="auto"/>
        <w:ind w:left="20" w:right="20" w:firstLine="692"/>
        <w:jc w:val="both"/>
        <w:rPr>
          <w:rFonts w:ascii="Calibri" w:eastAsia="Times New Roman" w:hAnsi="Calibri" w:cs="Times New Roman"/>
          <w:sz w:val="24"/>
          <w:szCs w:val="24"/>
          <w:lang w:eastAsia="ru-RU"/>
        </w:rPr>
      </w:pPr>
      <w:r w:rsidRPr="00DC6045">
        <w:rPr>
          <w:rFonts w:ascii="Times New Roman" w:eastAsia="Times New Roman" w:hAnsi="Times New Roman" w:cs="Times New Roman"/>
          <w:sz w:val="24"/>
          <w:szCs w:val="24"/>
          <w:lang w:eastAsia="ru-RU"/>
        </w:rPr>
        <w:t xml:space="preserve">Обоснованное сочетание метода проектов с информационными технологиями, способами, формами и методами технологического образования (ролевые и деловые игры; обсуждения и дискуссии; работа в группах; создание благоприятной среды для экспериментирования и исследования; обеспечение </w:t>
      </w:r>
      <w:proofErr w:type="spellStart"/>
      <w:r w:rsidRPr="00DC6045">
        <w:rPr>
          <w:rFonts w:ascii="Times New Roman" w:eastAsia="Times New Roman" w:hAnsi="Times New Roman" w:cs="Times New Roman"/>
          <w:sz w:val="24"/>
          <w:szCs w:val="24"/>
          <w:lang w:eastAsia="ru-RU"/>
        </w:rPr>
        <w:t>межпредменых</w:t>
      </w:r>
      <w:proofErr w:type="spellEnd"/>
      <w:r w:rsidRPr="00DC6045">
        <w:rPr>
          <w:rFonts w:ascii="Times New Roman" w:eastAsia="Times New Roman" w:hAnsi="Times New Roman" w:cs="Times New Roman"/>
          <w:sz w:val="24"/>
          <w:szCs w:val="24"/>
          <w:lang w:eastAsia="ru-RU"/>
        </w:rPr>
        <w:t xml:space="preserve"> связей; взаимосвязь технологического, экологического, экономического, нравственного и других аспектов образования) позволило значительно повысить интерес учащихся к обучению.</w:t>
      </w:r>
    </w:p>
    <w:p w:rsidR="003305E4" w:rsidRPr="00DC6045" w:rsidRDefault="004A2BFD" w:rsidP="00244FA9">
      <w:pPr>
        <w:spacing w:after="0" w:line="240" w:lineRule="auto"/>
        <w:ind w:left="20" w:right="20" w:firstLine="692"/>
        <w:jc w:val="both"/>
        <w:rPr>
          <w:rFonts w:ascii="Calibri" w:eastAsia="Times New Roman" w:hAnsi="Calibri" w:cs="Times New Roman"/>
          <w:sz w:val="24"/>
          <w:szCs w:val="24"/>
          <w:lang w:eastAsia="ru-RU"/>
        </w:rPr>
      </w:pPr>
      <w:r w:rsidRPr="00DC6045">
        <w:rPr>
          <w:rFonts w:ascii="Times New Roman" w:eastAsia="Times New Roman" w:hAnsi="Times New Roman" w:cs="Times New Roman"/>
          <w:sz w:val="24"/>
          <w:szCs w:val="24"/>
          <w:lang w:eastAsia="ru-RU"/>
        </w:rPr>
        <w:t>Метод</w:t>
      </w:r>
      <w:r w:rsidR="003305E4" w:rsidRPr="00DC6045">
        <w:rPr>
          <w:rFonts w:ascii="Times New Roman" w:eastAsia="Times New Roman" w:hAnsi="Times New Roman" w:cs="Times New Roman"/>
          <w:sz w:val="24"/>
          <w:szCs w:val="24"/>
          <w:lang w:eastAsia="ru-RU"/>
        </w:rPr>
        <w:t xml:space="preserve"> проектов в образовательной области «Технология» позволяет школьникам в системе овладеть организационно-практической деятельностью по всей проектно-технологической цепочке – от идеи до ее реализации в модели, изделии, услуге, интегрировать знания из разных областей, применять их на практике, создавая при этом новые знания, идеи, материальные ценности.</w:t>
      </w:r>
    </w:p>
    <w:p w:rsidR="003305E4" w:rsidRPr="00DC6045" w:rsidRDefault="003305E4" w:rsidP="00244FA9">
      <w:pPr>
        <w:spacing w:after="0" w:line="240" w:lineRule="auto"/>
        <w:ind w:left="20" w:right="20" w:firstLine="692"/>
        <w:jc w:val="both"/>
        <w:rPr>
          <w:rFonts w:ascii="Times New Roman" w:eastAsia="Times New Roman" w:hAnsi="Times New Roman" w:cs="Times New Roman"/>
          <w:sz w:val="24"/>
          <w:szCs w:val="24"/>
          <w:lang w:eastAsia="ru-RU"/>
        </w:rPr>
      </w:pPr>
      <w:r w:rsidRPr="00DC6045">
        <w:rPr>
          <w:rFonts w:ascii="Times New Roman" w:eastAsia="Times New Roman" w:hAnsi="Times New Roman" w:cs="Times New Roman"/>
          <w:sz w:val="24"/>
          <w:szCs w:val="24"/>
          <w:lang w:eastAsia="ru-RU"/>
        </w:rPr>
        <w:t xml:space="preserve">Организация технологического образования на основе использования метода проектов потребовала создания нового поколения учебно-методических комплектов (УМК). </w:t>
      </w:r>
    </w:p>
    <w:p w:rsidR="003305E4" w:rsidRPr="00DC6045" w:rsidRDefault="003305E4" w:rsidP="00244FA9">
      <w:pPr>
        <w:spacing w:after="0" w:line="240" w:lineRule="auto"/>
        <w:ind w:left="20" w:right="20" w:firstLine="692"/>
        <w:jc w:val="both"/>
        <w:rPr>
          <w:rFonts w:ascii="Calibri" w:eastAsia="Times New Roman" w:hAnsi="Calibri" w:cs="Times New Roman"/>
          <w:sz w:val="24"/>
          <w:szCs w:val="24"/>
          <w:lang w:eastAsia="ru-RU"/>
        </w:rPr>
      </w:pPr>
      <w:r w:rsidRPr="00DC6045">
        <w:rPr>
          <w:rFonts w:ascii="Times New Roman" w:eastAsia="Times New Roman" w:hAnsi="Times New Roman" w:cs="Times New Roman"/>
          <w:sz w:val="24"/>
          <w:szCs w:val="24"/>
          <w:lang w:eastAsia="ru-RU"/>
        </w:rPr>
        <w:t xml:space="preserve">Весь процесс технологического образования на основе этих УМК построен на ежегодном выполнении школьниками </w:t>
      </w:r>
      <w:r w:rsidRPr="00DC6045">
        <w:rPr>
          <w:rFonts w:ascii="Times New Roman" w:eastAsia="Times New Roman" w:hAnsi="Times New Roman" w:cs="Times New Roman"/>
          <w:spacing w:val="30"/>
          <w:sz w:val="24"/>
          <w:szCs w:val="24"/>
          <w:lang w:eastAsia="ru-RU"/>
        </w:rPr>
        <w:t>3-4</w:t>
      </w:r>
      <w:r w:rsidRPr="00DC6045">
        <w:rPr>
          <w:rFonts w:ascii="Times New Roman" w:eastAsia="Times New Roman" w:hAnsi="Times New Roman" w:cs="Times New Roman"/>
          <w:sz w:val="24"/>
          <w:szCs w:val="24"/>
          <w:lang w:eastAsia="ru-RU"/>
        </w:rPr>
        <w:t xml:space="preserve"> проектов, позволяющих им понять:</w:t>
      </w:r>
    </w:p>
    <w:p w:rsidR="003305E4" w:rsidRPr="00DC6045" w:rsidRDefault="003305E4" w:rsidP="00244FA9">
      <w:pPr>
        <w:tabs>
          <w:tab w:val="left" w:pos="433"/>
        </w:tabs>
        <w:spacing w:after="0" w:line="240" w:lineRule="auto"/>
        <w:ind w:right="20" w:firstLine="712"/>
        <w:jc w:val="both"/>
        <w:rPr>
          <w:rFonts w:ascii="Calibri" w:eastAsia="Times New Roman" w:hAnsi="Calibri" w:cs="Times New Roman"/>
          <w:sz w:val="24"/>
          <w:szCs w:val="24"/>
          <w:lang w:eastAsia="ru-RU"/>
        </w:rPr>
      </w:pPr>
      <w:r w:rsidRPr="00DC6045">
        <w:rPr>
          <w:rFonts w:ascii="Times New Roman" w:eastAsia="Times New Roman" w:hAnsi="Times New Roman" w:cs="Times New Roman"/>
          <w:sz w:val="24"/>
          <w:szCs w:val="24"/>
          <w:lang w:eastAsia="ru-RU"/>
        </w:rPr>
        <w:lastRenderedPageBreak/>
        <w:t>- какой конечный продукт будет создан в результате их образовательной деятельности;</w:t>
      </w:r>
    </w:p>
    <w:p w:rsidR="003305E4" w:rsidRPr="00DC6045" w:rsidRDefault="003305E4" w:rsidP="00244FA9">
      <w:pPr>
        <w:tabs>
          <w:tab w:val="left" w:pos="438"/>
        </w:tabs>
        <w:spacing w:after="0" w:line="240" w:lineRule="auto"/>
        <w:ind w:right="20" w:firstLine="712"/>
        <w:jc w:val="both"/>
        <w:rPr>
          <w:rFonts w:ascii="Calibri" w:eastAsia="Times New Roman" w:hAnsi="Calibri" w:cs="Times New Roman"/>
          <w:spacing w:val="6"/>
          <w:sz w:val="24"/>
          <w:szCs w:val="24"/>
          <w:lang w:eastAsia="ru-RU"/>
        </w:rPr>
      </w:pPr>
      <w:r w:rsidRPr="00DC6045">
        <w:rPr>
          <w:rFonts w:ascii="Times New Roman" w:eastAsia="Times New Roman" w:hAnsi="Times New Roman" w:cs="Times New Roman"/>
          <w:spacing w:val="6"/>
          <w:sz w:val="24"/>
          <w:szCs w:val="24"/>
          <w:lang w:eastAsia="ru-RU"/>
        </w:rPr>
        <w:t>- какие именно виды деятельности приводят к планируемому результату;</w:t>
      </w:r>
    </w:p>
    <w:p w:rsidR="003305E4" w:rsidRPr="00DC6045" w:rsidRDefault="003305E4" w:rsidP="00244FA9">
      <w:pPr>
        <w:tabs>
          <w:tab w:val="left" w:pos="442"/>
        </w:tabs>
        <w:spacing w:after="0" w:line="240" w:lineRule="auto"/>
        <w:ind w:right="20" w:firstLine="712"/>
        <w:jc w:val="both"/>
        <w:rPr>
          <w:rFonts w:ascii="Calibri" w:eastAsia="Times New Roman" w:hAnsi="Calibri" w:cs="Times New Roman"/>
          <w:spacing w:val="8"/>
          <w:sz w:val="24"/>
          <w:szCs w:val="24"/>
          <w:lang w:eastAsia="ru-RU"/>
        </w:rPr>
      </w:pPr>
      <w:r w:rsidRPr="00DC6045">
        <w:rPr>
          <w:rFonts w:ascii="Times New Roman" w:eastAsia="Times New Roman" w:hAnsi="Times New Roman" w:cs="Times New Roman"/>
          <w:spacing w:val="8"/>
          <w:sz w:val="24"/>
          <w:szCs w:val="24"/>
          <w:lang w:eastAsia="ru-RU"/>
        </w:rPr>
        <w:t>- как необходимо' организовывать эту деятельность учителю и ученику;</w:t>
      </w:r>
    </w:p>
    <w:p w:rsidR="003305E4" w:rsidRPr="00DC6045" w:rsidRDefault="003305E4" w:rsidP="00244FA9">
      <w:pPr>
        <w:tabs>
          <w:tab w:val="left" w:pos="438"/>
        </w:tabs>
        <w:spacing w:after="0" w:line="240" w:lineRule="auto"/>
        <w:ind w:right="20" w:firstLine="712"/>
        <w:jc w:val="both"/>
        <w:rPr>
          <w:rFonts w:ascii="Calibri" w:eastAsia="Times New Roman" w:hAnsi="Calibri" w:cs="Times New Roman"/>
          <w:sz w:val="24"/>
          <w:szCs w:val="24"/>
          <w:lang w:eastAsia="ru-RU"/>
        </w:rPr>
      </w:pPr>
      <w:r w:rsidRPr="00DC6045">
        <w:rPr>
          <w:rFonts w:ascii="Times New Roman" w:eastAsia="Times New Roman" w:hAnsi="Times New Roman" w:cs="Times New Roman"/>
          <w:sz w:val="24"/>
          <w:szCs w:val="24"/>
          <w:lang w:eastAsia="ru-RU"/>
        </w:rPr>
        <w:t>- как эту деятельность связать с содержанием предмета, с теми знаниями, умениями и навыками, которыми должен овладеть ученик.</w:t>
      </w:r>
    </w:p>
    <w:p w:rsidR="003305E4" w:rsidRPr="00DC6045" w:rsidRDefault="003305E4" w:rsidP="00244FA9">
      <w:pPr>
        <w:spacing w:after="0" w:line="240" w:lineRule="auto"/>
        <w:ind w:left="20" w:right="20" w:firstLine="692"/>
        <w:jc w:val="both"/>
        <w:rPr>
          <w:rFonts w:ascii="Calibri" w:eastAsia="Times New Roman" w:hAnsi="Calibri" w:cs="Times New Roman"/>
          <w:sz w:val="24"/>
          <w:szCs w:val="24"/>
          <w:lang w:eastAsia="ru-RU"/>
        </w:rPr>
      </w:pPr>
      <w:r w:rsidRPr="00DC6045">
        <w:rPr>
          <w:rFonts w:ascii="Times New Roman" w:eastAsia="Times New Roman" w:hAnsi="Times New Roman" w:cs="Times New Roman"/>
          <w:sz w:val="24"/>
          <w:szCs w:val="24"/>
          <w:lang w:eastAsia="ru-RU"/>
        </w:rPr>
        <w:t>Принято выделять несколько видов учебных проектов.</w:t>
      </w:r>
    </w:p>
    <w:p w:rsidR="003305E4" w:rsidRPr="00DC6045" w:rsidRDefault="003305E4" w:rsidP="00244FA9">
      <w:pPr>
        <w:spacing w:after="0" w:line="240" w:lineRule="auto"/>
        <w:ind w:left="20" w:right="20" w:firstLine="692"/>
        <w:jc w:val="both"/>
        <w:rPr>
          <w:rFonts w:ascii="Calibri" w:eastAsia="Times New Roman" w:hAnsi="Calibri" w:cs="Times New Roman"/>
          <w:sz w:val="24"/>
          <w:szCs w:val="24"/>
          <w:lang w:eastAsia="ru-RU"/>
        </w:rPr>
      </w:pPr>
      <w:r w:rsidRPr="00DC6045">
        <w:rPr>
          <w:rFonts w:ascii="Times New Roman" w:eastAsia="Times New Roman" w:hAnsi="Times New Roman" w:cs="Times New Roman"/>
          <w:sz w:val="24"/>
          <w:szCs w:val="24"/>
          <w:lang w:eastAsia="ru-RU"/>
        </w:rPr>
        <w:t xml:space="preserve">По числу учебных предметов, охваченных проектом, выделяют </w:t>
      </w:r>
      <w:proofErr w:type="spellStart"/>
      <w:r w:rsidRPr="00DC6045">
        <w:rPr>
          <w:rFonts w:ascii="Times New Roman" w:eastAsia="Times New Roman" w:hAnsi="Times New Roman" w:cs="Times New Roman"/>
          <w:sz w:val="24"/>
          <w:szCs w:val="24"/>
          <w:lang w:eastAsia="ru-RU"/>
        </w:rPr>
        <w:t>внутрипредметные</w:t>
      </w:r>
      <w:proofErr w:type="spellEnd"/>
      <w:r w:rsidRPr="00DC6045">
        <w:rPr>
          <w:rFonts w:ascii="Times New Roman" w:eastAsia="Times New Roman" w:hAnsi="Times New Roman" w:cs="Times New Roman"/>
          <w:sz w:val="24"/>
          <w:szCs w:val="24"/>
          <w:lang w:eastAsia="ru-RU"/>
        </w:rPr>
        <w:t xml:space="preserve"> (</w:t>
      </w:r>
      <w:proofErr w:type="spellStart"/>
      <w:r w:rsidRPr="00DC6045">
        <w:rPr>
          <w:rFonts w:ascii="Times New Roman" w:eastAsia="Times New Roman" w:hAnsi="Times New Roman" w:cs="Times New Roman"/>
          <w:sz w:val="24"/>
          <w:szCs w:val="24"/>
          <w:lang w:eastAsia="ru-RU"/>
        </w:rPr>
        <w:t>монопредметные</w:t>
      </w:r>
      <w:proofErr w:type="spellEnd"/>
      <w:r w:rsidRPr="00DC6045">
        <w:rPr>
          <w:rFonts w:ascii="Times New Roman" w:eastAsia="Times New Roman" w:hAnsi="Times New Roman" w:cs="Times New Roman"/>
          <w:sz w:val="24"/>
          <w:szCs w:val="24"/>
          <w:lang w:eastAsia="ru-RU"/>
        </w:rPr>
        <w:t xml:space="preserve">), </w:t>
      </w:r>
      <w:proofErr w:type="spellStart"/>
      <w:r w:rsidRPr="00DC6045">
        <w:rPr>
          <w:rFonts w:ascii="Times New Roman" w:eastAsia="Times New Roman" w:hAnsi="Times New Roman" w:cs="Times New Roman"/>
          <w:sz w:val="24"/>
          <w:szCs w:val="24"/>
          <w:lang w:eastAsia="ru-RU"/>
        </w:rPr>
        <w:t>межпредметные</w:t>
      </w:r>
      <w:proofErr w:type="spellEnd"/>
      <w:r w:rsidRPr="00DC6045">
        <w:rPr>
          <w:rFonts w:ascii="Times New Roman" w:eastAsia="Times New Roman" w:hAnsi="Times New Roman" w:cs="Times New Roman"/>
          <w:sz w:val="24"/>
          <w:szCs w:val="24"/>
          <w:lang w:eastAsia="ru-RU"/>
        </w:rPr>
        <w:t xml:space="preserve">, </w:t>
      </w:r>
      <w:proofErr w:type="spellStart"/>
      <w:r w:rsidRPr="00DC6045">
        <w:rPr>
          <w:rFonts w:ascii="Times New Roman" w:eastAsia="Times New Roman" w:hAnsi="Times New Roman" w:cs="Times New Roman"/>
          <w:sz w:val="24"/>
          <w:szCs w:val="24"/>
          <w:lang w:eastAsia="ru-RU"/>
        </w:rPr>
        <w:t>надпредметные</w:t>
      </w:r>
      <w:proofErr w:type="spellEnd"/>
      <w:r w:rsidRPr="00DC6045">
        <w:rPr>
          <w:rFonts w:ascii="Times New Roman" w:eastAsia="Times New Roman" w:hAnsi="Times New Roman" w:cs="Times New Roman"/>
          <w:sz w:val="24"/>
          <w:szCs w:val="24"/>
          <w:lang w:eastAsia="ru-RU"/>
        </w:rPr>
        <w:t xml:space="preserve"> (включают дисциплины, не входящие в школьную программу).</w:t>
      </w:r>
    </w:p>
    <w:p w:rsidR="003305E4" w:rsidRPr="00DC6045" w:rsidRDefault="003305E4" w:rsidP="00244FA9">
      <w:pPr>
        <w:spacing w:after="0" w:line="240" w:lineRule="auto"/>
        <w:ind w:left="20" w:right="20" w:firstLine="692"/>
        <w:jc w:val="both"/>
        <w:rPr>
          <w:rFonts w:ascii="Calibri" w:eastAsia="Times New Roman" w:hAnsi="Calibri" w:cs="Times New Roman"/>
          <w:sz w:val="24"/>
          <w:szCs w:val="24"/>
          <w:lang w:eastAsia="ru-RU"/>
        </w:rPr>
      </w:pPr>
      <w:r w:rsidRPr="00DC6045">
        <w:rPr>
          <w:rFonts w:ascii="Times New Roman" w:eastAsia="Times New Roman" w:hAnsi="Times New Roman" w:cs="Times New Roman"/>
          <w:sz w:val="24"/>
          <w:szCs w:val="24"/>
          <w:lang w:eastAsia="ru-RU"/>
        </w:rPr>
        <w:t>По времени выполнения и объему работы проекты подразделяют на мини-проекты, четвертные, полугодовые, годовые, многолетние.</w:t>
      </w:r>
    </w:p>
    <w:p w:rsidR="003305E4" w:rsidRPr="00DC6045" w:rsidRDefault="003305E4" w:rsidP="00244FA9">
      <w:pPr>
        <w:spacing w:after="0" w:line="240" w:lineRule="auto"/>
        <w:ind w:left="20" w:right="20" w:firstLine="692"/>
        <w:jc w:val="both"/>
        <w:rPr>
          <w:rFonts w:ascii="Calibri" w:eastAsia="Times New Roman" w:hAnsi="Calibri" w:cs="Times New Roman"/>
          <w:sz w:val="24"/>
          <w:szCs w:val="24"/>
          <w:lang w:eastAsia="ru-RU"/>
        </w:rPr>
      </w:pPr>
      <w:r w:rsidRPr="00DC6045">
        <w:rPr>
          <w:rFonts w:ascii="Times New Roman" w:eastAsia="Times New Roman" w:hAnsi="Times New Roman" w:cs="Times New Roman"/>
          <w:sz w:val="24"/>
          <w:szCs w:val="24"/>
          <w:lang w:eastAsia="ru-RU"/>
        </w:rPr>
        <w:t>По числу участников проекта проекты могут быть индивидуальными, групповыми, коллективными.</w:t>
      </w:r>
    </w:p>
    <w:p w:rsidR="003305E4" w:rsidRPr="00DC6045" w:rsidRDefault="003305E4" w:rsidP="00244FA9">
      <w:pPr>
        <w:spacing w:after="0" w:line="240" w:lineRule="auto"/>
        <w:ind w:left="20" w:right="20" w:firstLine="692"/>
        <w:jc w:val="both"/>
        <w:rPr>
          <w:rFonts w:ascii="Times New Roman" w:eastAsia="Times New Roman" w:hAnsi="Times New Roman" w:cs="Times New Roman"/>
          <w:sz w:val="24"/>
          <w:szCs w:val="24"/>
          <w:lang w:eastAsia="ru-RU"/>
        </w:rPr>
      </w:pPr>
      <w:r w:rsidRPr="00DC6045">
        <w:rPr>
          <w:rFonts w:ascii="Times New Roman" w:eastAsia="Times New Roman" w:hAnsi="Times New Roman" w:cs="Times New Roman"/>
          <w:sz w:val="24"/>
          <w:szCs w:val="24"/>
          <w:lang w:eastAsia="ru-RU"/>
        </w:rPr>
        <w:t>Возможны различные варианты организации проектной деятельности в зависимости от уровня по</w:t>
      </w:r>
      <w:r w:rsidR="004A2BFD" w:rsidRPr="00DC6045">
        <w:rPr>
          <w:rFonts w:ascii="Times New Roman" w:eastAsia="Times New Roman" w:hAnsi="Times New Roman" w:cs="Times New Roman"/>
          <w:sz w:val="24"/>
          <w:szCs w:val="24"/>
          <w:lang w:eastAsia="ru-RU"/>
        </w:rPr>
        <w:t>дготовки школьников</w:t>
      </w:r>
    </w:p>
    <w:p w:rsidR="003305E4" w:rsidRPr="00DC6045" w:rsidRDefault="003305E4" w:rsidP="00244FA9">
      <w:pPr>
        <w:spacing w:after="0" w:line="240" w:lineRule="auto"/>
        <w:ind w:firstLine="709"/>
        <w:jc w:val="both"/>
        <w:rPr>
          <w:rFonts w:ascii="Times New Roman" w:eastAsia="Times New Roman" w:hAnsi="Times New Roman" w:cs="Times New Roman"/>
          <w:sz w:val="24"/>
          <w:szCs w:val="24"/>
          <w:lang w:eastAsia="ru-RU"/>
        </w:rPr>
      </w:pPr>
      <w:r w:rsidRPr="00DC6045">
        <w:rPr>
          <w:rFonts w:ascii="Times New Roman" w:eastAsia="Times New Roman" w:hAnsi="Times New Roman" w:cs="Times New Roman"/>
          <w:sz w:val="24"/>
          <w:szCs w:val="24"/>
          <w:lang w:eastAsia="ru-RU"/>
        </w:rPr>
        <w:t>При этом продукт проектной деятельности выполнен полностью, проектная документация отражает, в первую очередь, ход работы мысли учащихся и логику их деятельности (те моменты их деятельности, которые они выносят на защиту).</w:t>
      </w:r>
    </w:p>
    <w:p w:rsidR="003305E4" w:rsidRPr="00DC6045" w:rsidRDefault="003305E4" w:rsidP="00244FA9">
      <w:pPr>
        <w:spacing w:after="0" w:line="240" w:lineRule="auto"/>
        <w:ind w:firstLine="709"/>
        <w:jc w:val="both"/>
        <w:rPr>
          <w:rFonts w:ascii="Times New Roman" w:eastAsia="Times New Roman" w:hAnsi="Times New Roman" w:cs="Times New Roman"/>
          <w:sz w:val="24"/>
          <w:szCs w:val="24"/>
          <w:lang w:eastAsia="ru-RU"/>
        </w:rPr>
      </w:pPr>
      <w:r w:rsidRPr="00DC6045">
        <w:rPr>
          <w:rFonts w:ascii="Times New Roman" w:eastAsia="Times New Roman" w:hAnsi="Times New Roman" w:cs="Times New Roman"/>
          <w:sz w:val="24"/>
          <w:szCs w:val="24"/>
          <w:lang w:eastAsia="ru-RU"/>
        </w:rPr>
        <w:t>В программе «Технология» выделены часы на выполнение проекта. Обучающиеся на этих уроках могут доработать свои мини-проекты: провести испытание, дополнительные исследования, расчет себестоимости и т.п. и вынести на защиту полный проект, или, используя имеющиеся знания и умения, выполнить проект по новой, актуальной для них теме.</w:t>
      </w:r>
    </w:p>
    <w:p w:rsidR="003305E4" w:rsidRPr="00DC6045" w:rsidRDefault="003305E4" w:rsidP="00244FA9">
      <w:pPr>
        <w:spacing w:after="0" w:line="240" w:lineRule="auto"/>
        <w:ind w:firstLine="709"/>
        <w:jc w:val="both"/>
        <w:rPr>
          <w:rFonts w:ascii="Times New Roman" w:eastAsia="Times New Roman" w:hAnsi="Times New Roman" w:cs="Times New Roman"/>
          <w:sz w:val="24"/>
          <w:szCs w:val="24"/>
          <w:lang w:eastAsia="ru-RU"/>
        </w:rPr>
      </w:pPr>
      <w:r w:rsidRPr="00DC6045">
        <w:rPr>
          <w:rFonts w:ascii="Times New Roman" w:eastAsia="Times New Roman" w:hAnsi="Times New Roman" w:cs="Times New Roman"/>
          <w:sz w:val="24"/>
          <w:szCs w:val="24"/>
          <w:lang w:eastAsia="ru-RU"/>
        </w:rPr>
        <w:t>Преимущества мини-проектов:</w:t>
      </w:r>
    </w:p>
    <w:p w:rsidR="003305E4" w:rsidRPr="00DC6045" w:rsidRDefault="003305E4" w:rsidP="00244FA9">
      <w:pPr>
        <w:spacing w:after="0" w:line="240" w:lineRule="auto"/>
        <w:ind w:firstLine="709"/>
        <w:jc w:val="both"/>
        <w:rPr>
          <w:rFonts w:ascii="Times New Roman" w:eastAsia="Times New Roman" w:hAnsi="Times New Roman" w:cs="Times New Roman"/>
          <w:sz w:val="24"/>
          <w:szCs w:val="24"/>
          <w:lang w:eastAsia="ru-RU"/>
        </w:rPr>
      </w:pPr>
      <w:r w:rsidRPr="00DC6045">
        <w:rPr>
          <w:rFonts w:ascii="Times New Roman" w:eastAsia="Times New Roman" w:hAnsi="Times New Roman" w:cs="Times New Roman"/>
          <w:sz w:val="24"/>
          <w:szCs w:val="24"/>
          <w:lang w:eastAsia="ru-RU"/>
        </w:rPr>
        <w:t>- обучение учащихся проходит в большей степени на исследовательском, творческом уровне;</w:t>
      </w:r>
    </w:p>
    <w:p w:rsidR="003305E4" w:rsidRPr="00DC6045" w:rsidRDefault="003305E4" w:rsidP="00244FA9">
      <w:pPr>
        <w:spacing w:after="0" w:line="240" w:lineRule="auto"/>
        <w:ind w:firstLine="709"/>
        <w:jc w:val="both"/>
        <w:rPr>
          <w:rFonts w:ascii="Times New Roman" w:eastAsia="Times New Roman" w:hAnsi="Times New Roman" w:cs="Times New Roman"/>
          <w:sz w:val="24"/>
          <w:szCs w:val="24"/>
          <w:lang w:eastAsia="ru-RU"/>
        </w:rPr>
      </w:pPr>
      <w:r w:rsidRPr="00DC6045">
        <w:rPr>
          <w:rFonts w:ascii="Times New Roman" w:eastAsia="Times New Roman" w:hAnsi="Times New Roman" w:cs="Times New Roman"/>
          <w:sz w:val="24"/>
          <w:szCs w:val="24"/>
          <w:lang w:eastAsia="ru-RU"/>
        </w:rPr>
        <w:t>- учащиеся постепенно осваивают и закрепляют элементы проектной деятельности;</w:t>
      </w:r>
    </w:p>
    <w:p w:rsidR="003305E4" w:rsidRPr="00DC6045" w:rsidRDefault="003305E4" w:rsidP="00244FA9">
      <w:pPr>
        <w:spacing w:after="0" w:line="240" w:lineRule="auto"/>
        <w:ind w:firstLine="709"/>
        <w:jc w:val="both"/>
        <w:rPr>
          <w:rFonts w:ascii="Times New Roman" w:eastAsia="Times New Roman" w:hAnsi="Times New Roman" w:cs="Times New Roman"/>
          <w:sz w:val="24"/>
          <w:szCs w:val="24"/>
          <w:lang w:eastAsia="ru-RU"/>
        </w:rPr>
      </w:pPr>
      <w:r w:rsidRPr="00DC6045">
        <w:rPr>
          <w:rFonts w:ascii="Times New Roman" w:eastAsia="Times New Roman" w:hAnsi="Times New Roman" w:cs="Times New Roman"/>
          <w:sz w:val="24"/>
          <w:szCs w:val="24"/>
          <w:lang w:eastAsia="ru-RU"/>
        </w:rPr>
        <w:t>- выбор учащимся из нескольких уже частично проработанных тем наиболее интересной и социально значимой и ее доработка;</w:t>
      </w:r>
    </w:p>
    <w:p w:rsidR="003305E4" w:rsidRPr="00DC6045" w:rsidRDefault="003305E4" w:rsidP="00244FA9">
      <w:pPr>
        <w:spacing w:after="0" w:line="240" w:lineRule="auto"/>
        <w:ind w:firstLine="709"/>
        <w:jc w:val="both"/>
        <w:rPr>
          <w:rFonts w:ascii="Times New Roman" w:eastAsia="Times New Roman" w:hAnsi="Times New Roman" w:cs="Times New Roman"/>
          <w:sz w:val="24"/>
          <w:szCs w:val="24"/>
          <w:lang w:eastAsia="ru-RU"/>
        </w:rPr>
      </w:pPr>
      <w:r w:rsidRPr="00DC6045">
        <w:rPr>
          <w:rFonts w:ascii="Times New Roman" w:eastAsia="Times New Roman" w:hAnsi="Times New Roman" w:cs="Times New Roman"/>
          <w:sz w:val="24"/>
          <w:szCs w:val="24"/>
          <w:lang w:eastAsia="ru-RU"/>
        </w:rPr>
        <w:t>- жесткие временные рамки выполнения, что предполагает большую (по сравнению с долгосрочными проектами) самостоятельность и активность учеников;</w:t>
      </w:r>
    </w:p>
    <w:p w:rsidR="003305E4" w:rsidRPr="00DC6045" w:rsidRDefault="003305E4" w:rsidP="00244FA9">
      <w:pPr>
        <w:spacing w:after="0" w:line="240" w:lineRule="auto"/>
        <w:ind w:firstLine="709"/>
        <w:jc w:val="both"/>
        <w:rPr>
          <w:rFonts w:ascii="Times New Roman" w:eastAsia="Times New Roman" w:hAnsi="Times New Roman" w:cs="Times New Roman"/>
          <w:sz w:val="24"/>
          <w:szCs w:val="24"/>
          <w:lang w:eastAsia="ru-RU"/>
        </w:rPr>
      </w:pPr>
      <w:r w:rsidRPr="00DC6045">
        <w:rPr>
          <w:rFonts w:ascii="Times New Roman" w:eastAsia="Times New Roman" w:hAnsi="Times New Roman" w:cs="Times New Roman"/>
          <w:sz w:val="24"/>
          <w:szCs w:val="24"/>
          <w:lang w:eastAsia="ru-RU"/>
        </w:rPr>
        <w:t>Недостатки:</w:t>
      </w:r>
    </w:p>
    <w:p w:rsidR="003305E4" w:rsidRPr="00DC6045" w:rsidRDefault="003305E4" w:rsidP="00244FA9">
      <w:pPr>
        <w:spacing w:after="0" w:line="240" w:lineRule="auto"/>
        <w:ind w:firstLine="709"/>
        <w:jc w:val="both"/>
        <w:rPr>
          <w:rFonts w:ascii="Times New Roman" w:eastAsia="Times New Roman" w:hAnsi="Times New Roman" w:cs="Times New Roman"/>
          <w:sz w:val="24"/>
          <w:szCs w:val="24"/>
          <w:lang w:eastAsia="ru-RU"/>
        </w:rPr>
      </w:pPr>
      <w:r w:rsidRPr="00DC6045">
        <w:rPr>
          <w:rFonts w:ascii="Times New Roman" w:eastAsia="Times New Roman" w:hAnsi="Times New Roman" w:cs="Times New Roman"/>
          <w:sz w:val="24"/>
          <w:szCs w:val="24"/>
          <w:lang w:eastAsia="ru-RU"/>
        </w:rPr>
        <w:t>- проект требует от учителя развернутой подготовки: необходимо продумать структуру проекта, сценарий его выполнения, предполагаемые результаты.</w:t>
      </w:r>
    </w:p>
    <w:p w:rsidR="003305E4" w:rsidRPr="00DC6045" w:rsidRDefault="003305E4" w:rsidP="00244FA9">
      <w:pPr>
        <w:spacing w:after="0" w:line="240" w:lineRule="auto"/>
        <w:ind w:firstLine="709"/>
        <w:jc w:val="both"/>
        <w:rPr>
          <w:rFonts w:ascii="Times New Roman" w:eastAsia="Times New Roman" w:hAnsi="Times New Roman" w:cs="Times New Roman"/>
          <w:sz w:val="24"/>
          <w:szCs w:val="24"/>
          <w:lang w:eastAsia="ru-RU"/>
        </w:rPr>
      </w:pPr>
      <w:r w:rsidRPr="00DC6045">
        <w:rPr>
          <w:rFonts w:ascii="Times New Roman" w:eastAsia="Times New Roman" w:hAnsi="Times New Roman" w:cs="Times New Roman"/>
          <w:sz w:val="24"/>
          <w:szCs w:val="24"/>
          <w:lang w:eastAsia="ru-RU"/>
        </w:rPr>
        <w:t>- большая загруженность учащихся во внеурочное время (для уменьшения нагрузки, выполняются индивидуальные и групповые мини-проекты).</w:t>
      </w:r>
    </w:p>
    <w:p w:rsidR="003305E4" w:rsidRPr="00DC6045" w:rsidRDefault="003305E4" w:rsidP="00244FA9">
      <w:pPr>
        <w:spacing w:after="0" w:line="240" w:lineRule="auto"/>
        <w:ind w:firstLine="709"/>
        <w:jc w:val="both"/>
        <w:rPr>
          <w:rFonts w:ascii="Times New Roman" w:eastAsia="Times New Roman" w:hAnsi="Times New Roman" w:cs="Times New Roman"/>
          <w:sz w:val="24"/>
          <w:szCs w:val="24"/>
          <w:lang w:eastAsia="ru-RU"/>
        </w:rPr>
      </w:pPr>
      <w:r w:rsidRPr="00DC6045">
        <w:rPr>
          <w:rFonts w:ascii="Times New Roman" w:eastAsia="Times New Roman" w:hAnsi="Times New Roman" w:cs="Times New Roman"/>
          <w:sz w:val="24"/>
          <w:szCs w:val="24"/>
          <w:lang w:eastAsia="ru-RU"/>
        </w:rPr>
        <w:t xml:space="preserve">В приложении 5 представлены критерии </w:t>
      </w:r>
      <w:r w:rsidRPr="00DC6045">
        <w:rPr>
          <w:rFonts w:ascii="Times New Roman" w:eastAsia="Times New Roman" w:hAnsi="Times New Roman" w:cs="Times New Roman"/>
          <w:bCs/>
          <w:sz w:val="24"/>
          <w:szCs w:val="24"/>
          <w:lang w:eastAsia="ru-RU"/>
        </w:rPr>
        <w:t xml:space="preserve">оценки творческого проекта обучающегося. </w:t>
      </w:r>
      <w:r w:rsidRPr="00DC6045">
        <w:rPr>
          <w:rFonts w:ascii="Times New Roman" w:eastAsia="Times New Roman" w:hAnsi="Times New Roman" w:cs="Times New Roman"/>
          <w:sz w:val="24"/>
          <w:szCs w:val="24"/>
          <w:lang w:eastAsia="ru-RU"/>
        </w:rPr>
        <w:t xml:space="preserve">Для проведения учебных занятий и в соответствии с дидактической целью следует использовать элементы различных типов уроков. </w:t>
      </w:r>
    </w:p>
    <w:p w:rsidR="003305E4" w:rsidRPr="00DC6045" w:rsidRDefault="003305E4" w:rsidP="00244FA9">
      <w:pPr>
        <w:spacing w:after="0" w:line="240" w:lineRule="auto"/>
        <w:ind w:firstLine="709"/>
        <w:contextualSpacing/>
        <w:jc w:val="both"/>
        <w:rPr>
          <w:rFonts w:ascii="Times New Roman" w:eastAsia="Calibri" w:hAnsi="Times New Roman" w:cs="Times New Roman"/>
          <w:sz w:val="24"/>
          <w:szCs w:val="24"/>
        </w:rPr>
      </w:pPr>
      <w:r w:rsidRPr="00DC6045">
        <w:rPr>
          <w:rFonts w:ascii="Times New Roman" w:eastAsia="Calibri" w:hAnsi="Times New Roman" w:cs="Times New Roman"/>
          <w:sz w:val="24"/>
          <w:szCs w:val="24"/>
        </w:rPr>
        <w:t xml:space="preserve">В целях более четкой организации урока (занятия) традиционный конспект урока необходимо заменить на технологическую карту, представляющую собой модернизированный план урока и системную рекомендацию для учителя и для ученика. В ней спланирована не только деятельность учителя, но и работа ученика, направленная на достижение образовательных результатов и формирование творческого теоретического мышления. </w:t>
      </w:r>
    </w:p>
    <w:p w:rsidR="003305E4" w:rsidRPr="00DC6045" w:rsidRDefault="003305E4" w:rsidP="00244FA9">
      <w:pPr>
        <w:spacing w:after="0" w:line="240" w:lineRule="auto"/>
        <w:ind w:firstLine="709"/>
        <w:contextualSpacing/>
        <w:jc w:val="both"/>
        <w:rPr>
          <w:rFonts w:ascii="Times New Roman" w:eastAsia="Calibri" w:hAnsi="Times New Roman" w:cs="Times New Roman"/>
          <w:sz w:val="24"/>
          <w:szCs w:val="24"/>
        </w:rPr>
      </w:pPr>
      <w:r w:rsidRPr="00DC6045">
        <w:rPr>
          <w:rFonts w:ascii="Times New Roman" w:eastAsia="Calibri" w:hAnsi="Times New Roman" w:cs="Times New Roman"/>
          <w:sz w:val="24"/>
          <w:szCs w:val="24"/>
        </w:rPr>
        <w:t xml:space="preserve">Сущность проектной педагогической деятельности в технологической карте заключается в использовании инновационной технологии работы с информацией, описании заданий для ученика по освоению темы, оформлении предполагаемых образовательных результатов. </w:t>
      </w:r>
    </w:p>
    <w:p w:rsidR="003305E4" w:rsidRPr="00DC6045" w:rsidRDefault="003305E4" w:rsidP="00244FA9">
      <w:pPr>
        <w:spacing w:after="0" w:line="240" w:lineRule="auto"/>
        <w:ind w:firstLine="709"/>
        <w:contextualSpacing/>
        <w:jc w:val="both"/>
        <w:rPr>
          <w:rFonts w:ascii="Times New Roman" w:eastAsia="Calibri" w:hAnsi="Times New Roman" w:cs="Times New Roman"/>
          <w:sz w:val="24"/>
          <w:szCs w:val="24"/>
        </w:rPr>
      </w:pPr>
      <w:r w:rsidRPr="00DC6045">
        <w:rPr>
          <w:rFonts w:ascii="Times New Roman" w:eastAsia="Calibri" w:hAnsi="Times New Roman" w:cs="Times New Roman"/>
          <w:spacing w:val="-4"/>
          <w:sz w:val="24"/>
          <w:szCs w:val="24"/>
        </w:rPr>
        <w:t>Технологической карте присущи следующие отличительные черты</w:t>
      </w:r>
      <w:r w:rsidRPr="00DC6045">
        <w:rPr>
          <w:rFonts w:ascii="Times New Roman" w:eastAsia="Calibri" w:hAnsi="Times New Roman" w:cs="Times New Roman"/>
          <w:sz w:val="24"/>
          <w:szCs w:val="24"/>
        </w:rPr>
        <w:t xml:space="preserve">: </w:t>
      </w:r>
    </w:p>
    <w:p w:rsidR="003305E4" w:rsidRPr="00DC6045" w:rsidRDefault="003305E4" w:rsidP="00244FA9">
      <w:pPr>
        <w:spacing w:after="0" w:line="240" w:lineRule="auto"/>
        <w:ind w:firstLine="709"/>
        <w:contextualSpacing/>
        <w:jc w:val="both"/>
        <w:rPr>
          <w:rFonts w:ascii="Times New Roman" w:eastAsia="Calibri" w:hAnsi="Times New Roman" w:cs="Times New Roman"/>
          <w:sz w:val="24"/>
          <w:szCs w:val="24"/>
        </w:rPr>
      </w:pPr>
      <w:r w:rsidRPr="00DC6045">
        <w:rPr>
          <w:rFonts w:ascii="Times New Roman" w:eastAsia="Calibri" w:hAnsi="Times New Roman" w:cs="Times New Roman"/>
          <w:sz w:val="24"/>
          <w:szCs w:val="24"/>
        </w:rPr>
        <w:t xml:space="preserve">- интерактивность; </w:t>
      </w:r>
    </w:p>
    <w:p w:rsidR="003305E4" w:rsidRPr="00DC6045" w:rsidRDefault="003305E4" w:rsidP="00244FA9">
      <w:pPr>
        <w:spacing w:after="0" w:line="240" w:lineRule="auto"/>
        <w:ind w:firstLine="709"/>
        <w:contextualSpacing/>
        <w:jc w:val="both"/>
        <w:rPr>
          <w:rFonts w:ascii="Times New Roman" w:eastAsia="Calibri" w:hAnsi="Times New Roman" w:cs="Times New Roman"/>
          <w:sz w:val="24"/>
          <w:szCs w:val="24"/>
        </w:rPr>
      </w:pPr>
      <w:r w:rsidRPr="00DC6045">
        <w:rPr>
          <w:rFonts w:ascii="Times New Roman" w:eastAsia="Calibri" w:hAnsi="Times New Roman" w:cs="Times New Roman"/>
          <w:sz w:val="24"/>
          <w:szCs w:val="24"/>
        </w:rPr>
        <w:t xml:space="preserve">- структурированность; </w:t>
      </w:r>
    </w:p>
    <w:p w:rsidR="003305E4" w:rsidRPr="00DC6045" w:rsidRDefault="003305E4" w:rsidP="00244FA9">
      <w:pPr>
        <w:spacing w:after="0" w:line="240" w:lineRule="auto"/>
        <w:ind w:firstLine="709"/>
        <w:contextualSpacing/>
        <w:jc w:val="both"/>
        <w:rPr>
          <w:rFonts w:ascii="Times New Roman" w:eastAsia="Calibri" w:hAnsi="Times New Roman" w:cs="Times New Roman"/>
          <w:sz w:val="24"/>
          <w:szCs w:val="24"/>
        </w:rPr>
      </w:pPr>
      <w:r w:rsidRPr="00DC6045">
        <w:rPr>
          <w:rFonts w:ascii="Times New Roman" w:eastAsia="Calibri" w:hAnsi="Times New Roman" w:cs="Times New Roman"/>
          <w:sz w:val="24"/>
          <w:szCs w:val="24"/>
        </w:rPr>
        <w:t xml:space="preserve">- </w:t>
      </w:r>
      <w:proofErr w:type="spellStart"/>
      <w:r w:rsidRPr="00DC6045">
        <w:rPr>
          <w:rFonts w:ascii="Times New Roman" w:eastAsia="Calibri" w:hAnsi="Times New Roman" w:cs="Times New Roman"/>
          <w:sz w:val="24"/>
          <w:szCs w:val="24"/>
        </w:rPr>
        <w:t>алгоритмичность</w:t>
      </w:r>
      <w:proofErr w:type="spellEnd"/>
      <w:r w:rsidRPr="00DC6045">
        <w:rPr>
          <w:rFonts w:ascii="Times New Roman" w:eastAsia="Calibri" w:hAnsi="Times New Roman" w:cs="Times New Roman"/>
          <w:sz w:val="24"/>
          <w:szCs w:val="24"/>
        </w:rPr>
        <w:t xml:space="preserve"> при работе с информацией; </w:t>
      </w:r>
    </w:p>
    <w:p w:rsidR="003305E4" w:rsidRPr="00DC6045" w:rsidRDefault="003305E4" w:rsidP="00244FA9">
      <w:pPr>
        <w:spacing w:after="0" w:line="240" w:lineRule="auto"/>
        <w:ind w:firstLine="709"/>
        <w:contextualSpacing/>
        <w:jc w:val="both"/>
        <w:rPr>
          <w:rFonts w:ascii="Times New Roman" w:eastAsia="Calibri" w:hAnsi="Times New Roman" w:cs="Times New Roman"/>
          <w:sz w:val="24"/>
          <w:szCs w:val="24"/>
        </w:rPr>
      </w:pPr>
      <w:r w:rsidRPr="00DC6045">
        <w:rPr>
          <w:rFonts w:ascii="Times New Roman" w:eastAsia="Calibri" w:hAnsi="Times New Roman" w:cs="Times New Roman"/>
          <w:sz w:val="24"/>
          <w:szCs w:val="24"/>
        </w:rPr>
        <w:t>- технологичность;</w:t>
      </w:r>
    </w:p>
    <w:p w:rsidR="003305E4" w:rsidRPr="00DC6045" w:rsidRDefault="003305E4" w:rsidP="00244FA9">
      <w:pPr>
        <w:spacing w:after="0" w:line="240" w:lineRule="auto"/>
        <w:ind w:firstLine="709"/>
        <w:contextualSpacing/>
        <w:jc w:val="both"/>
        <w:rPr>
          <w:rFonts w:ascii="Times New Roman" w:eastAsia="Calibri" w:hAnsi="Times New Roman" w:cs="Times New Roman"/>
          <w:sz w:val="24"/>
          <w:szCs w:val="24"/>
        </w:rPr>
      </w:pPr>
      <w:r w:rsidRPr="00DC6045">
        <w:rPr>
          <w:rFonts w:ascii="Times New Roman" w:eastAsia="Calibri" w:hAnsi="Times New Roman" w:cs="Times New Roman"/>
          <w:sz w:val="24"/>
          <w:szCs w:val="24"/>
        </w:rPr>
        <w:t>- обобщённость.</w:t>
      </w:r>
    </w:p>
    <w:p w:rsidR="003305E4" w:rsidRPr="00DC6045" w:rsidRDefault="003305E4" w:rsidP="00244FA9">
      <w:pPr>
        <w:spacing w:after="0" w:line="240" w:lineRule="auto"/>
        <w:ind w:firstLine="709"/>
        <w:contextualSpacing/>
        <w:jc w:val="both"/>
        <w:rPr>
          <w:rFonts w:ascii="Times New Roman" w:eastAsia="Calibri" w:hAnsi="Times New Roman" w:cs="Times New Roman"/>
          <w:sz w:val="24"/>
          <w:szCs w:val="24"/>
        </w:rPr>
      </w:pPr>
      <w:r w:rsidRPr="00DC6045">
        <w:rPr>
          <w:rFonts w:ascii="Times New Roman" w:eastAsia="Calibri" w:hAnsi="Times New Roman" w:cs="Times New Roman"/>
          <w:sz w:val="24"/>
          <w:szCs w:val="24"/>
        </w:rPr>
        <w:t>Структура технологической карты включает:</w:t>
      </w:r>
    </w:p>
    <w:p w:rsidR="003305E4" w:rsidRPr="00DC6045" w:rsidRDefault="003305E4" w:rsidP="00244FA9">
      <w:pPr>
        <w:spacing w:after="0" w:line="240" w:lineRule="auto"/>
        <w:ind w:firstLine="709"/>
        <w:contextualSpacing/>
        <w:jc w:val="both"/>
        <w:rPr>
          <w:rFonts w:ascii="Times New Roman" w:eastAsia="Calibri" w:hAnsi="Times New Roman" w:cs="Times New Roman"/>
          <w:sz w:val="24"/>
          <w:szCs w:val="24"/>
        </w:rPr>
      </w:pPr>
      <w:r w:rsidRPr="00DC6045">
        <w:rPr>
          <w:rFonts w:ascii="Times New Roman" w:eastAsia="Calibri" w:hAnsi="Times New Roman" w:cs="Times New Roman"/>
          <w:sz w:val="24"/>
          <w:szCs w:val="24"/>
        </w:rPr>
        <w:t>- название темы;</w:t>
      </w:r>
    </w:p>
    <w:p w:rsidR="003305E4" w:rsidRPr="00DC6045" w:rsidRDefault="003305E4" w:rsidP="00244FA9">
      <w:pPr>
        <w:spacing w:after="0" w:line="240" w:lineRule="auto"/>
        <w:ind w:firstLine="709"/>
        <w:contextualSpacing/>
        <w:jc w:val="both"/>
        <w:rPr>
          <w:rFonts w:ascii="Times New Roman" w:eastAsia="Calibri" w:hAnsi="Times New Roman" w:cs="Times New Roman"/>
          <w:sz w:val="24"/>
          <w:szCs w:val="24"/>
        </w:rPr>
      </w:pPr>
      <w:r w:rsidRPr="00DC6045">
        <w:rPr>
          <w:rFonts w:ascii="Times New Roman" w:eastAsia="Calibri" w:hAnsi="Times New Roman" w:cs="Times New Roman"/>
          <w:sz w:val="24"/>
          <w:szCs w:val="24"/>
        </w:rPr>
        <w:t>- цель освоения учебного содержания;</w:t>
      </w:r>
    </w:p>
    <w:p w:rsidR="003305E4" w:rsidRPr="00DC6045" w:rsidRDefault="003305E4" w:rsidP="00244FA9">
      <w:pPr>
        <w:spacing w:after="0" w:line="240" w:lineRule="auto"/>
        <w:ind w:firstLine="709"/>
        <w:contextualSpacing/>
        <w:jc w:val="both"/>
        <w:rPr>
          <w:rFonts w:ascii="Times New Roman" w:eastAsia="Calibri" w:hAnsi="Times New Roman" w:cs="Times New Roman"/>
          <w:sz w:val="24"/>
          <w:szCs w:val="24"/>
        </w:rPr>
      </w:pPr>
      <w:r w:rsidRPr="00DC6045">
        <w:rPr>
          <w:rFonts w:ascii="Times New Roman" w:eastAsia="Calibri" w:hAnsi="Times New Roman" w:cs="Times New Roman"/>
          <w:sz w:val="24"/>
          <w:szCs w:val="24"/>
        </w:rPr>
        <w:t>- планируемый результат (информационно-интеллектуальную компетентность и УУД);</w:t>
      </w:r>
    </w:p>
    <w:p w:rsidR="003305E4" w:rsidRPr="00DC6045" w:rsidRDefault="003305E4" w:rsidP="00244FA9">
      <w:pPr>
        <w:spacing w:after="0" w:line="240" w:lineRule="auto"/>
        <w:ind w:firstLine="709"/>
        <w:contextualSpacing/>
        <w:jc w:val="both"/>
        <w:rPr>
          <w:rFonts w:ascii="Times New Roman" w:eastAsia="Calibri" w:hAnsi="Times New Roman" w:cs="Times New Roman"/>
          <w:sz w:val="24"/>
          <w:szCs w:val="24"/>
        </w:rPr>
      </w:pPr>
      <w:r w:rsidRPr="00DC6045">
        <w:rPr>
          <w:rFonts w:ascii="Times New Roman" w:eastAsia="Calibri" w:hAnsi="Times New Roman" w:cs="Times New Roman"/>
          <w:sz w:val="24"/>
          <w:szCs w:val="24"/>
        </w:rPr>
        <w:t>- основные понятия темы;</w:t>
      </w:r>
    </w:p>
    <w:p w:rsidR="003305E4" w:rsidRPr="00DC6045" w:rsidRDefault="003305E4" w:rsidP="00244FA9">
      <w:pPr>
        <w:spacing w:after="0" w:line="240" w:lineRule="auto"/>
        <w:ind w:firstLine="709"/>
        <w:contextualSpacing/>
        <w:jc w:val="both"/>
        <w:rPr>
          <w:rFonts w:ascii="Times New Roman" w:eastAsia="Calibri" w:hAnsi="Times New Roman" w:cs="Times New Roman"/>
          <w:sz w:val="24"/>
          <w:szCs w:val="24"/>
        </w:rPr>
      </w:pPr>
      <w:r w:rsidRPr="00DC6045">
        <w:rPr>
          <w:rFonts w:ascii="Times New Roman" w:eastAsia="Calibri" w:hAnsi="Times New Roman" w:cs="Times New Roman"/>
          <w:sz w:val="24"/>
          <w:szCs w:val="24"/>
        </w:rPr>
        <w:t xml:space="preserve">- </w:t>
      </w:r>
      <w:proofErr w:type="spellStart"/>
      <w:r w:rsidRPr="00DC6045">
        <w:rPr>
          <w:rFonts w:ascii="Times New Roman" w:eastAsia="Calibri" w:hAnsi="Times New Roman" w:cs="Times New Roman"/>
          <w:sz w:val="24"/>
          <w:szCs w:val="24"/>
        </w:rPr>
        <w:t>метапредметные</w:t>
      </w:r>
      <w:proofErr w:type="spellEnd"/>
      <w:r w:rsidRPr="00DC6045">
        <w:rPr>
          <w:rFonts w:ascii="Times New Roman" w:eastAsia="Calibri" w:hAnsi="Times New Roman" w:cs="Times New Roman"/>
          <w:sz w:val="24"/>
          <w:szCs w:val="24"/>
        </w:rPr>
        <w:t xml:space="preserve"> связи и организацию пространства (формы работы и ресурсы);</w:t>
      </w:r>
    </w:p>
    <w:p w:rsidR="003305E4" w:rsidRPr="00DC6045" w:rsidRDefault="003305E4" w:rsidP="00244FA9">
      <w:pPr>
        <w:spacing w:after="0" w:line="240" w:lineRule="auto"/>
        <w:ind w:firstLine="709"/>
        <w:contextualSpacing/>
        <w:jc w:val="both"/>
        <w:rPr>
          <w:rFonts w:ascii="Times New Roman" w:eastAsia="Calibri" w:hAnsi="Times New Roman" w:cs="Times New Roman"/>
          <w:sz w:val="24"/>
          <w:szCs w:val="24"/>
        </w:rPr>
      </w:pPr>
      <w:r w:rsidRPr="00DC6045">
        <w:rPr>
          <w:rFonts w:ascii="Times New Roman" w:eastAsia="Calibri" w:hAnsi="Times New Roman" w:cs="Times New Roman"/>
          <w:sz w:val="24"/>
          <w:szCs w:val="24"/>
        </w:rPr>
        <w:t>- технологию изучения указанной темы.</w:t>
      </w:r>
    </w:p>
    <w:p w:rsidR="003305E4" w:rsidRPr="00DC6045" w:rsidRDefault="003305E4" w:rsidP="00244FA9">
      <w:pPr>
        <w:spacing w:after="0" w:line="240" w:lineRule="auto"/>
        <w:ind w:firstLine="709"/>
        <w:contextualSpacing/>
        <w:jc w:val="both"/>
        <w:rPr>
          <w:rFonts w:ascii="Times New Roman" w:eastAsia="Calibri" w:hAnsi="Times New Roman" w:cs="Times New Roman"/>
          <w:sz w:val="24"/>
          <w:szCs w:val="24"/>
        </w:rPr>
      </w:pPr>
      <w:r w:rsidRPr="00DC6045">
        <w:rPr>
          <w:rFonts w:ascii="Times New Roman" w:eastAsia="Calibri" w:hAnsi="Times New Roman" w:cs="Times New Roman"/>
          <w:sz w:val="24"/>
          <w:szCs w:val="24"/>
        </w:rPr>
        <w:t>Разработка технологической карты позволяет мне как учителю:</w:t>
      </w:r>
    </w:p>
    <w:p w:rsidR="003305E4" w:rsidRPr="00DC6045" w:rsidRDefault="003305E4" w:rsidP="00244FA9">
      <w:pPr>
        <w:spacing w:after="0" w:line="240" w:lineRule="auto"/>
        <w:ind w:firstLine="709"/>
        <w:contextualSpacing/>
        <w:jc w:val="both"/>
        <w:rPr>
          <w:rFonts w:ascii="Times New Roman" w:eastAsia="Calibri" w:hAnsi="Times New Roman" w:cs="Times New Roman"/>
          <w:sz w:val="24"/>
          <w:szCs w:val="24"/>
        </w:rPr>
      </w:pPr>
      <w:r w:rsidRPr="00DC6045">
        <w:rPr>
          <w:rFonts w:ascii="Times New Roman" w:eastAsia="Calibri" w:hAnsi="Times New Roman" w:cs="Times New Roman"/>
          <w:sz w:val="24"/>
          <w:szCs w:val="24"/>
        </w:rPr>
        <w:t xml:space="preserve">• осмыслить и спроектировать последовательность работы по освоению темы от цели до конечного результата; </w:t>
      </w:r>
    </w:p>
    <w:p w:rsidR="003305E4" w:rsidRPr="00DC6045" w:rsidRDefault="003305E4" w:rsidP="00244FA9">
      <w:pPr>
        <w:spacing w:after="0" w:line="240" w:lineRule="auto"/>
        <w:ind w:firstLine="709"/>
        <w:contextualSpacing/>
        <w:jc w:val="both"/>
        <w:rPr>
          <w:rFonts w:ascii="Times New Roman" w:eastAsia="Calibri" w:hAnsi="Times New Roman" w:cs="Times New Roman"/>
          <w:sz w:val="24"/>
          <w:szCs w:val="24"/>
        </w:rPr>
      </w:pPr>
      <w:r w:rsidRPr="00DC6045">
        <w:rPr>
          <w:rFonts w:ascii="Times New Roman" w:eastAsia="Calibri" w:hAnsi="Times New Roman" w:cs="Times New Roman"/>
          <w:sz w:val="24"/>
          <w:szCs w:val="24"/>
        </w:rPr>
        <w:t>• определить уровень раскрытия понятий на данном этапе и соотнести его с дальнейшим обучением (вписать конкретный урок в систему уроков);</w:t>
      </w:r>
    </w:p>
    <w:p w:rsidR="003305E4" w:rsidRPr="00DC6045" w:rsidRDefault="003305E4" w:rsidP="00244FA9">
      <w:pPr>
        <w:spacing w:after="0" w:line="240" w:lineRule="auto"/>
        <w:ind w:firstLine="709"/>
        <w:contextualSpacing/>
        <w:jc w:val="both"/>
        <w:rPr>
          <w:rFonts w:ascii="Times New Roman" w:eastAsia="Calibri" w:hAnsi="Times New Roman" w:cs="Times New Roman"/>
          <w:sz w:val="24"/>
          <w:szCs w:val="24"/>
        </w:rPr>
      </w:pPr>
      <w:r w:rsidRPr="00DC6045">
        <w:rPr>
          <w:rFonts w:ascii="Times New Roman" w:eastAsia="Calibri" w:hAnsi="Times New Roman" w:cs="Times New Roman"/>
          <w:sz w:val="24"/>
          <w:szCs w:val="24"/>
        </w:rPr>
        <w:t xml:space="preserve">• определить возможности реализации </w:t>
      </w:r>
      <w:proofErr w:type="spellStart"/>
      <w:r w:rsidRPr="00DC6045">
        <w:rPr>
          <w:rFonts w:ascii="Times New Roman" w:eastAsia="Calibri" w:hAnsi="Times New Roman" w:cs="Times New Roman"/>
          <w:sz w:val="24"/>
          <w:szCs w:val="24"/>
        </w:rPr>
        <w:t>межпредметных</w:t>
      </w:r>
      <w:proofErr w:type="spellEnd"/>
      <w:r w:rsidRPr="00DC6045">
        <w:rPr>
          <w:rFonts w:ascii="Times New Roman" w:eastAsia="Calibri" w:hAnsi="Times New Roman" w:cs="Times New Roman"/>
          <w:sz w:val="24"/>
          <w:szCs w:val="24"/>
        </w:rPr>
        <w:t xml:space="preserve"> знаний (установить связи и зависимости между предметами и результатами обучения); </w:t>
      </w:r>
    </w:p>
    <w:p w:rsidR="003305E4" w:rsidRPr="00DC6045" w:rsidRDefault="003305E4" w:rsidP="00244FA9">
      <w:pPr>
        <w:spacing w:after="0" w:line="240" w:lineRule="auto"/>
        <w:ind w:firstLine="709"/>
        <w:contextualSpacing/>
        <w:jc w:val="both"/>
        <w:rPr>
          <w:rFonts w:ascii="Times New Roman" w:eastAsia="Calibri" w:hAnsi="Times New Roman" w:cs="Times New Roman"/>
          <w:sz w:val="24"/>
          <w:szCs w:val="24"/>
        </w:rPr>
      </w:pPr>
      <w:r w:rsidRPr="00DC6045">
        <w:rPr>
          <w:rFonts w:ascii="Times New Roman" w:eastAsia="Calibri" w:hAnsi="Times New Roman" w:cs="Times New Roman"/>
          <w:sz w:val="24"/>
          <w:szCs w:val="24"/>
        </w:rPr>
        <w:t xml:space="preserve">• определить универсальные учебные действия, которые формируются в процессе изучения конкретной темы, всего учебного курса; </w:t>
      </w:r>
    </w:p>
    <w:p w:rsidR="003305E4" w:rsidRPr="00DC6045" w:rsidRDefault="003305E4" w:rsidP="00244FA9">
      <w:pPr>
        <w:spacing w:after="0" w:line="240" w:lineRule="auto"/>
        <w:ind w:firstLine="709"/>
        <w:contextualSpacing/>
        <w:jc w:val="both"/>
        <w:rPr>
          <w:rFonts w:ascii="Times New Roman" w:eastAsia="Calibri" w:hAnsi="Times New Roman" w:cs="Times New Roman"/>
          <w:sz w:val="24"/>
          <w:szCs w:val="24"/>
        </w:rPr>
      </w:pPr>
      <w:r w:rsidRPr="00DC6045">
        <w:rPr>
          <w:rFonts w:ascii="Times New Roman" w:eastAsia="Calibri" w:hAnsi="Times New Roman" w:cs="Times New Roman"/>
          <w:sz w:val="24"/>
          <w:szCs w:val="24"/>
        </w:rPr>
        <w:t>• соотнести результат с целью обучения после создания продукта – набора технологических карт.</w:t>
      </w:r>
    </w:p>
    <w:p w:rsidR="003305E4" w:rsidRPr="00DC6045" w:rsidRDefault="003305E4" w:rsidP="00244FA9">
      <w:pPr>
        <w:spacing w:after="0" w:line="240" w:lineRule="auto"/>
        <w:ind w:firstLine="709"/>
        <w:contextualSpacing/>
        <w:jc w:val="both"/>
        <w:rPr>
          <w:rFonts w:ascii="Times New Roman" w:eastAsia="Calibri" w:hAnsi="Times New Roman" w:cs="Times New Roman"/>
          <w:sz w:val="24"/>
          <w:szCs w:val="24"/>
        </w:rPr>
      </w:pPr>
      <w:r w:rsidRPr="00DC6045">
        <w:rPr>
          <w:rFonts w:ascii="Times New Roman" w:eastAsia="Calibri" w:hAnsi="Times New Roman" w:cs="Times New Roman"/>
          <w:sz w:val="24"/>
          <w:szCs w:val="24"/>
        </w:rPr>
        <w:t xml:space="preserve">В приложении 6 представлена технологическая карта урока по </w:t>
      </w:r>
      <w:proofErr w:type="gramStart"/>
      <w:r w:rsidRPr="00DC6045">
        <w:rPr>
          <w:rFonts w:ascii="Times New Roman" w:eastAsia="Calibri" w:hAnsi="Times New Roman" w:cs="Times New Roman"/>
          <w:sz w:val="24"/>
          <w:szCs w:val="24"/>
        </w:rPr>
        <w:t xml:space="preserve">теме: </w:t>
      </w:r>
      <w:r w:rsidRPr="00DC6045">
        <w:rPr>
          <w:rFonts w:ascii="Times New Roman" w:eastAsia="Calibri" w:hAnsi="Times New Roman" w:cs="Times New Roman"/>
          <w:bCs/>
          <w:iCs/>
          <w:color w:val="000000"/>
          <w:sz w:val="24"/>
          <w:szCs w:val="24"/>
        </w:rPr>
        <w:t xml:space="preserve"> «</w:t>
      </w:r>
      <w:proofErr w:type="gramEnd"/>
      <w:r w:rsidRPr="00DC6045">
        <w:rPr>
          <w:rFonts w:ascii="Times New Roman" w:eastAsia="Calibri" w:hAnsi="Times New Roman" w:cs="Times New Roman"/>
          <w:bCs/>
          <w:iCs/>
          <w:color w:val="000000"/>
          <w:sz w:val="24"/>
          <w:szCs w:val="24"/>
        </w:rPr>
        <w:t>Натуральные волокна животного происхождения» из раздела «Элементы материаловедения</w:t>
      </w:r>
      <w:r w:rsidRPr="00DC6045">
        <w:rPr>
          <w:rFonts w:ascii="Times New Roman" w:eastAsia="Calibri" w:hAnsi="Times New Roman" w:cs="Times New Roman"/>
          <w:iCs/>
          <w:color w:val="000000"/>
          <w:sz w:val="24"/>
          <w:szCs w:val="24"/>
        </w:rPr>
        <w:t xml:space="preserve">». </w:t>
      </w:r>
      <w:r w:rsidRPr="00DC6045">
        <w:rPr>
          <w:rFonts w:ascii="Times New Roman" w:eastAsia="Calibri" w:hAnsi="Times New Roman" w:cs="Times New Roman"/>
          <w:sz w:val="24"/>
          <w:szCs w:val="24"/>
        </w:rPr>
        <w:t xml:space="preserve">Безусловно, в современных условиях педагогический (учебно-воспитательный) процесс рассматривается как процесс управляемой, совместной, творческой жизнедеятельности педагогов и школьников, который обеспечивает условия для развития и социальной адаптации учащихся в системе </w:t>
      </w:r>
      <w:proofErr w:type="spellStart"/>
      <w:r w:rsidRPr="00DC6045">
        <w:rPr>
          <w:rFonts w:ascii="Times New Roman" w:eastAsia="Calibri" w:hAnsi="Times New Roman" w:cs="Times New Roman"/>
          <w:sz w:val="24"/>
          <w:szCs w:val="24"/>
        </w:rPr>
        <w:t>урочно</w:t>
      </w:r>
      <w:proofErr w:type="spellEnd"/>
      <w:r w:rsidRPr="00DC6045">
        <w:rPr>
          <w:rFonts w:ascii="Times New Roman" w:eastAsia="Calibri" w:hAnsi="Times New Roman" w:cs="Times New Roman"/>
          <w:sz w:val="24"/>
          <w:szCs w:val="24"/>
        </w:rPr>
        <w:t xml:space="preserve">-внеурочных занятий. Урочные занятия включены в школьное, классное расписание, где структурной единицей этих занятий является урок, имеющий ограниченные возможности для вариативной творческой организации обучения. </w:t>
      </w:r>
    </w:p>
    <w:p w:rsidR="003305E4" w:rsidRPr="00DC6045" w:rsidRDefault="003305E4" w:rsidP="00244FA9">
      <w:pPr>
        <w:spacing w:after="0" w:line="240" w:lineRule="auto"/>
        <w:ind w:firstLine="709"/>
        <w:jc w:val="both"/>
        <w:rPr>
          <w:rFonts w:ascii="Times New Roman" w:eastAsia="Times New Roman" w:hAnsi="Times New Roman" w:cs="Times New Roman"/>
          <w:sz w:val="24"/>
          <w:szCs w:val="24"/>
          <w:lang w:eastAsia="ru-RU"/>
        </w:rPr>
      </w:pPr>
      <w:r w:rsidRPr="00DC6045">
        <w:rPr>
          <w:rFonts w:ascii="Times New Roman" w:eastAsia="Times New Roman" w:hAnsi="Times New Roman" w:cs="Times New Roman"/>
          <w:sz w:val="24"/>
          <w:szCs w:val="24"/>
          <w:lang w:eastAsia="ru-RU"/>
        </w:rPr>
        <w:t xml:space="preserve">Успешная же индивидуализация и дифференциация обучения и воспитания детей возможна во внеурочной деятельности. Здесь более эффектна социальная адаптации, развитие дружеских партнерских взаимоотношений взрослых и детей. Внеурочная (внеклассная) работа понимается сегодня преимущественно как деятельность, организуемая с классом, группой обучающихся во внеурочное время для удовлетворения потребностей школьников в содержательном досуге. </w:t>
      </w:r>
    </w:p>
    <w:p w:rsidR="003305E4" w:rsidRPr="00DC6045" w:rsidRDefault="003305E4" w:rsidP="00244FA9">
      <w:pPr>
        <w:spacing w:after="0" w:line="240" w:lineRule="auto"/>
        <w:ind w:firstLine="770"/>
        <w:jc w:val="both"/>
        <w:rPr>
          <w:rFonts w:ascii="Times New Roman" w:eastAsia="Times New Roman" w:hAnsi="Times New Roman" w:cs="Times New Roman"/>
          <w:sz w:val="24"/>
          <w:szCs w:val="24"/>
          <w:lang w:eastAsia="ru-RU"/>
        </w:rPr>
      </w:pPr>
      <w:r w:rsidRPr="00DC6045">
        <w:rPr>
          <w:rFonts w:ascii="Times New Roman" w:eastAsia="Times New Roman" w:hAnsi="Times New Roman" w:cs="Times New Roman"/>
          <w:sz w:val="24"/>
          <w:szCs w:val="24"/>
          <w:lang w:eastAsia="ru-RU"/>
        </w:rPr>
        <w:t xml:space="preserve">Эта работа позволяет педагогам выявить у своих подопечных потенциальные возможности и интересы, помочь ребенку их реализовать.  С этой целью мной разработана программа дополнительного образования </w:t>
      </w:r>
      <w:r w:rsidR="00C10B15" w:rsidRPr="00DC6045">
        <w:rPr>
          <w:rFonts w:ascii="Times New Roman" w:eastAsia="Calibri" w:hAnsi="Times New Roman" w:cs="Times New Roman"/>
          <w:sz w:val="24"/>
          <w:szCs w:val="24"/>
        </w:rPr>
        <w:t xml:space="preserve">«Рукодельница».  </w:t>
      </w:r>
      <w:r w:rsidRPr="00DC6045">
        <w:rPr>
          <w:rFonts w:ascii="Times New Roman" w:eastAsia="Times New Roman" w:hAnsi="Times New Roman" w:cs="Times New Roman"/>
          <w:sz w:val="24"/>
          <w:szCs w:val="24"/>
          <w:lang w:eastAsia="ru-RU"/>
        </w:rPr>
        <w:t>Актуальность данной программы просматривается через развитие у обучающихся наглядно-образного мышления, творческого воображения, памяти, точности движения мелкой моторики пальцев рук, что оказывает положительное влияние на речевые зоны коры головного мозга, что не позволяет современный компьютеризованный мир. Дети, приобретают такие качества, как усидчивость, целеустремлённость, развивают собственный творческий потенциал.</w:t>
      </w:r>
    </w:p>
    <w:p w:rsidR="003305E4" w:rsidRPr="00DC6045" w:rsidRDefault="003305E4" w:rsidP="00244FA9">
      <w:pPr>
        <w:spacing w:after="0" w:line="240" w:lineRule="auto"/>
        <w:ind w:firstLine="709"/>
        <w:jc w:val="both"/>
        <w:rPr>
          <w:rFonts w:ascii="Times New Roman" w:eastAsia="Times New Roman" w:hAnsi="Times New Roman" w:cs="Times New Roman"/>
          <w:sz w:val="24"/>
          <w:szCs w:val="24"/>
          <w:lang w:eastAsia="ru-RU"/>
        </w:rPr>
      </w:pPr>
      <w:r w:rsidRPr="00DC6045">
        <w:rPr>
          <w:rFonts w:ascii="Times New Roman" w:eastAsia="Times New Roman" w:hAnsi="Times New Roman" w:cs="Times New Roman"/>
          <w:sz w:val="24"/>
          <w:szCs w:val="24"/>
          <w:lang w:eastAsia="ru-RU"/>
        </w:rPr>
        <w:t xml:space="preserve">методами с использованием химических реагентов экспресс-лаборатории. </w:t>
      </w:r>
    </w:p>
    <w:p w:rsidR="003305E4" w:rsidRPr="00DC6045" w:rsidRDefault="003305E4" w:rsidP="00244FA9">
      <w:pPr>
        <w:spacing w:after="0" w:line="240" w:lineRule="auto"/>
        <w:ind w:firstLine="709"/>
        <w:jc w:val="both"/>
        <w:rPr>
          <w:rFonts w:ascii="Times New Roman" w:eastAsia="Times New Roman" w:hAnsi="Times New Roman" w:cs="Times New Roman"/>
          <w:sz w:val="24"/>
          <w:szCs w:val="24"/>
          <w:lang w:eastAsia="ru-RU"/>
        </w:rPr>
      </w:pPr>
      <w:r w:rsidRPr="00DC6045">
        <w:rPr>
          <w:rFonts w:ascii="Times New Roman" w:eastAsia="Times New Roman" w:hAnsi="Times New Roman" w:cs="Times New Roman"/>
          <w:sz w:val="24"/>
          <w:szCs w:val="24"/>
          <w:lang w:eastAsia="ru-RU"/>
        </w:rPr>
        <w:t>Эти занятия способствуют формированию у самих школьников ответственного отношения к своему здоровью, поскольку именно в школьном возрасте неправильное питание приводит к большому количеству серьезных заболеваний, связанных с нарушением обмена веществ.</w:t>
      </w:r>
    </w:p>
    <w:p w:rsidR="003305E4" w:rsidRPr="00DC6045" w:rsidRDefault="003305E4" w:rsidP="00244FA9">
      <w:pPr>
        <w:spacing w:after="0" w:line="240" w:lineRule="auto"/>
        <w:ind w:firstLine="709"/>
        <w:jc w:val="both"/>
        <w:rPr>
          <w:rFonts w:ascii="Times New Roman" w:eastAsia="Times New Roman" w:hAnsi="Times New Roman" w:cs="Times New Roman"/>
          <w:sz w:val="24"/>
          <w:szCs w:val="24"/>
          <w:lang w:eastAsia="ru-RU"/>
        </w:rPr>
      </w:pPr>
      <w:r w:rsidRPr="00DC6045">
        <w:rPr>
          <w:rFonts w:ascii="Times New Roman" w:eastAsia="Times New Roman" w:hAnsi="Times New Roman" w:cs="Times New Roman"/>
          <w:sz w:val="24"/>
          <w:szCs w:val="24"/>
          <w:lang w:eastAsia="ru-RU"/>
        </w:rPr>
        <w:t>В отличие от предыдущего стандарта, в содержании данного курса сквозной линией проходят экологическое воспитание и эстетическое развитие учащихся от оформления кулинарных блюд до изделий декоративно-прикладного искусства.</w:t>
      </w:r>
    </w:p>
    <w:p w:rsidR="003305E4" w:rsidRPr="00DC6045" w:rsidRDefault="003305E4" w:rsidP="00244FA9">
      <w:pPr>
        <w:spacing w:after="0" w:line="240" w:lineRule="auto"/>
        <w:ind w:firstLine="709"/>
        <w:jc w:val="both"/>
        <w:rPr>
          <w:rFonts w:ascii="Times New Roman" w:eastAsia="Times New Roman" w:hAnsi="Times New Roman" w:cs="Times New Roman"/>
          <w:sz w:val="24"/>
          <w:szCs w:val="24"/>
          <w:lang w:eastAsia="ru-RU"/>
        </w:rPr>
      </w:pPr>
      <w:r w:rsidRPr="00DC6045">
        <w:rPr>
          <w:rFonts w:ascii="Times New Roman" w:eastAsia="Times New Roman" w:hAnsi="Times New Roman" w:cs="Times New Roman"/>
          <w:sz w:val="24"/>
          <w:szCs w:val="24"/>
          <w:lang w:eastAsia="ru-RU"/>
        </w:rPr>
        <w:t>При изучении всего курса у учащихся формируются устойчивые безопасные приемы труда.</w:t>
      </w:r>
    </w:p>
    <w:p w:rsidR="003305E4" w:rsidRPr="00DC6045" w:rsidRDefault="003305E4" w:rsidP="00244FA9">
      <w:pPr>
        <w:spacing w:after="0" w:line="240" w:lineRule="auto"/>
        <w:ind w:firstLine="709"/>
        <w:jc w:val="both"/>
        <w:rPr>
          <w:rFonts w:ascii="Times New Roman" w:eastAsia="Times New Roman" w:hAnsi="Times New Roman" w:cs="Times New Roman"/>
          <w:sz w:val="24"/>
          <w:szCs w:val="24"/>
          <w:lang w:eastAsia="ru-RU"/>
        </w:rPr>
      </w:pPr>
      <w:r w:rsidRPr="00DC6045">
        <w:rPr>
          <w:rFonts w:ascii="Times New Roman" w:eastAsia="Times New Roman" w:hAnsi="Times New Roman" w:cs="Times New Roman"/>
          <w:sz w:val="24"/>
          <w:szCs w:val="24"/>
          <w:lang w:eastAsia="ru-RU"/>
        </w:rPr>
        <w:t>При изучении темы «Конструирование и моделирование» школьники учатся применять зрительные иллюзии в одежде.</w:t>
      </w:r>
    </w:p>
    <w:p w:rsidR="003305E4" w:rsidRPr="00DC6045" w:rsidRDefault="003305E4" w:rsidP="00244FA9">
      <w:pPr>
        <w:spacing w:after="0" w:line="240" w:lineRule="auto"/>
        <w:ind w:firstLine="709"/>
        <w:jc w:val="both"/>
        <w:rPr>
          <w:rFonts w:ascii="Times New Roman" w:eastAsia="Times New Roman" w:hAnsi="Times New Roman" w:cs="Times New Roman"/>
          <w:sz w:val="24"/>
          <w:szCs w:val="24"/>
          <w:lang w:eastAsia="ru-RU"/>
        </w:rPr>
      </w:pPr>
      <w:r w:rsidRPr="00DC6045">
        <w:rPr>
          <w:rFonts w:ascii="Times New Roman" w:eastAsia="Times New Roman" w:hAnsi="Times New Roman" w:cs="Times New Roman"/>
          <w:sz w:val="24"/>
          <w:szCs w:val="24"/>
          <w:lang w:eastAsia="ru-RU"/>
        </w:rPr>
        <w:t xml:space="preserve">При изучении темы «Элементы машиноведения» учащиеся знакомятся с новыми техническими возможностями современных швейных, вышивальных и </w:t>
      </w:r>
      <w:proofErr w:type="spellStart"/>
      <w:r w:rsidRPr="00DC6045">
        <w:rPr>
          <w:rFonts w:ascii="Times New Roman" w:eastAsia="Times New Roman" w:hAnsi="Times New Roman" w:cs="Times New Roman"/>
          <w:sz w:val="24"/>
          <w:szCs w:val="24"/>
          <w:lang w:eastAsia="ru-RU"/>
        </w:rPr>
        <w:t>краеобметочных</w:t>
      </w:r>
      <w:proofErr w:type="spellEnd"/>
      <w:r w:rsidRPr="00DC6045">
        <w:rPr>
          <w:rFonts w:ascii="Times New Roman" w:eastAsia="Times New Roman" w:hAnsi="Times New Roman" w:cs="Times New Roman"/>
          <w:sz w:val="24"/>
          <w:szCs w:val="24"/>
          <w:lang w:eastAsia="ru-RU"/>
        </w:rPr>
        <w:t xml:space="preserve"> машин с программным управлением.</w:t>
      </w:r>
    </w:p>
    <w:p w:rsidR="003305E4" w:rsidRPr="00DC6045" w:rsidRDefault="003305E4" w:rsidP="00244FA9">
      <w:pPr>
        <w:spacing w:after="0" w:line="240" w:lineRule="auto"/>
        <w:ind w:firstLine="709"/>
        <w:jc w:val="both"/>
        <w:rPr>
          <w:rFonts w:ascii="Times New Roman" w:eastAsia="Times New Roman" w:hAnsi="Times New Roman" w:cs="Times New Roman"/>
          <w:sz w:val="24"/>
          <w:szCs w:val="24"/>
          <w:lang w:eastAsia="ru-RU"/>
        </w:rPr>
      </w:pPr>
      <w:r w:rsidRPr="00DC6045">
        <w:rPr>
          <w:rFonts w:ascii="Times New Roman" w:eastAsia="Times New Roman" w:hAnsi="Times New Roman" w:cs="Times New Roman"/>
          <w:sz w:val="24"/>
          <w:szCs w:val="24"/>
          <w:lang w:eastAsia="ru-RU"/>
        </w:rPr>
        <w:t>Тема «Свойства текстильных материалов» знакомит учащихся с новыми разработками в текстильной промышленности: волокнами, тканями и неткаными материалами, обладающими принципиально новыми технологическими, эстетическими и гигиеническими свойствами.</w:t>
      </w:r>
    </w:p>
    <w:p w:rsidR="003305E4" w:rsidRPr="00DC6045" w:rsidRDefault="003305E4" w:rsidP="00244FA9">
      <w:pPr>
        <w:spacing w:after="0" w:line="240" w:lineRule="auto"/>
        <w:ind w:firstLine="709"/>
        <w:jc w:val="both"/>
        <w:rPr>
          <w:rFonts w:ascii="Times New Roman" w:eastAsia="Times New Roman" w:hAnsi="Times New Roman" w:cs="Times New Roman"/>
          <w:sz w:val="24"/>
          <w:szCs w:val="24"/>
          <w:lang w:eastAsia="ru-RU"/>
        </w:rPr>
      </w:pPr>
      <w:r w:rsidRPr="00DC6045">
        <w:rPr>
          <w:rFonts w:ascii="Times New Roman" w:eastAsia="Times New Roman" w:hAnsi="Times New Roman" w:cs="Times New Roman"/>
          <w:sz w:val="24"/>
          <w:szCs w:val="24"/>
          <w:lang w:eastAsia="ru-RU"/>
        </w:rPr>
        <w:t xml:space="preserve">В раздел «Художественные ремесла» включены новые технологии росписи ткани, ранее не </w:t>
      </w:r>
      <w:proofErr w:type="spellStart"/>
      <w:r w:rsidRPr="00DC6045">
        <w:rPr>
          <w:rFonts w:ascii="Times New Roman" w:eastAsia="Times New Roman" w:hAnsi="Times New Roman" w:cs="Times New Roman"/>
          <w:sz w:val="24"/>
          <w:szCs w:val="24"/>
          <w:lang w:eastAsia="ru-RU"/>
        </w:rPr>
        <w:t>изучавшиеся</w:t>
      </w:r>
      <w:proofErr w:type="spellEnd"/>
      <w:r w:rsidRPr="00DC6045">
        <w:rPr>
          <w:rFonts w:ascii="Times New Roman" w:eastAsia="Times New Roman" w:hAnsi="Times New Roman" w:cs="Times New Roman"/>
          <w:sz w:val="24"/>
          <w:szCs w:val="24"/>
          <w:lang w:eastAsia="ru-RU"/>
        </w:rPr>
        <w:t xml:space="preserve"> в школе.</w:t>
      </w:r>
    </w:p>
    <w:p w:rsidR="003305E4" w:rsidRPr="00DC6045" w:rsidRDefault="003305E4" w:rsidP="00244FA9">
      <w:pPr>
        <w:spacing w:after="0" w:line="240" w:lineRule="auto"/>
        <w:ind w:firstLine="709"/>
        <w:jc w:val="both"/>
        <w:rPr>
          <w:rFonts w:ascii="Times New Roman" w:eastAsia="Times New Roman" w:hAnsi="Times New Roman" w:cs="Times New Roman"/>
          <w:sz w:val="24"/>
          <w:szCs w:val="24"/>
          <w:lang w:eastAsia="ru-RU"/>
        </w:rPr>
      </w:pPr>
      <w:r w:rsidRPr="00DC6045">
        <w:rPr>
          <w:rFonts w:ascii="Times New Roman" w:eastAsia="Times New Roman" w:hAnsi="Times New Roman" w:cs="Times New Roman"/>
          <w:sz w:val="24"/>
          <w:szCs w:val="24"/>
          <w:lang w:eastAsia="ru-RU"/>
        </w:rPr>
        <w:t xml:space="preserve">При изучении направления «Технологии ведения дома» наряду с </w:t>
      </w:r>
      <w:proofErr w:type="spellStart"/>
      <w:r w:rsidRPr="00DC6045">
        <w:rPr>
          <w:rFonts w:ascii="Times New Roman" w:eastAsia="Times New Roman" w:hAnsi="Times New Roman" w:cs="Times New Roman"/>
          <w:sz w:val="24"/>
          <w:szCs w:val="24"/>
          <w:lang w:eastAsia="ru-RU"/>
        </w:rPr>
        <w:t>общеучебными</w:t>
      </w:r>
      <w:proofErr w:type="spellEnd"/>
      <w:r w:rsidRPr="00DC6045">
        <w:rPr>
          <w:rFonts w:ascii="Times New Roman" w:eastAsia="Times New Roman" w:hAnsi="Times New Roman" w:cs="Times New Roman"/>
          <w:sz w:val="24"/>
          <w:szCs w:val="24"/>
          <w:lang w:eastAsia="ru-RU"/>
        </w:rPr>
        <w:t xml:space="preserve"> умениями учащиеся овладевают целым рядом специальных технологий. </w:t>
      </w:r>
    </w:p>
    <w:p w:rsidR="003305E4" w:rsidRPr="00DC6045" w:rsidRDefault="003305E4" w:rsidP="00244FA9">
      <w:pPr>
        <w:spacing w:after="0" w:line="240" w:lineRule="auto"/>
        <w:ind w:firstLine="709"/>
        <w:jc w:val="both"/>
        <w:rPr>
          <w:rFonts w:ascii="Times New Roman" w:eastAsia="Times New Roman" w:hAnsi="Times New Roman" w:cs="Times New Roman"/>
          <w:sz w:val="24"/>
          <w:szCs w:val="24"/>
          <w:lang w:eastAsia="ru-RU"/>
        </w:rPr>
      </w:pPr>
      <w:r w:rsidRPr="00DC6045">
        <w:rPr>
          <w:rFonts w:ascii="Times New Roman" w:eastAsia="Times New Roman" w:hAnsi="Times New Roman" w:cs="Times New Roman"/>
          <w:sz w:val="24"/>
          <w:szCs w:val="24"/>
          <w:lang w:eastAsia="ru-RU"/>
        </w:rPr>
        <w:t>Все это позволяет реализовать современные взгляды на предназначение, структуру и содержание технологического образования</w:t>
      </w:r>
    </w:p>
    <w:p w:rsidR="003305E4" w:rsidRPr="00DC6045" w:rsidRDefault="003305E4" w:rsidP="00244FA9">
      <w:pPr>
        <w:spacing w:after="0" w:line="240" w:lineRule="auto"/>
        <w:ind w:firstLine="709"/>
        <w:jc w:val="both"/>
        <w:rPr>
          <w:rFonts w:ascii="Times New Roman" w:eastAsia="Calibri" w:hAnsi="Times New Roman" w:cs="Times New Roman"/>
          <w:sz w:val="24"/>
          <w:szCs w:val="24"/>
        </w:rPr>
      </w:pPr>
      <w:r w:rsidRPr="00DC6045">
        <w:rPr>
          <w:rFonts w:ascii="Times New Roman" w:eastAsia="Calibri" w:hAnsi="Times New Roman" w:cs="Times New Roman"/>
          <w:sz w:val="24"/>
          <w:szCs w:val="24"/>
        </w:rPr>
        <w:t xml:space="preserve">Приоритетными методами остаются упражнения, лабораторно-практические, практические работы, выполнение проектов. Все виды практических работ должны быть направлены на освоение различных технологий. Для практических работ необходимо выбрать такой объект, процесс или тему проекта для учащихся, чтобы обеспечить охват всей совокупности технологических операций, изучаемых по программе. </w:t>
      </w:r>
    </w:p>
    <w:p w:rsidR="003305E4" w:rsidRPr="00DC6045" w:rsidRDefault="003305E4" w:rsidP="00244FA9">
      <w:pPr>
        <w:spacing w:after="0" w:line="240" w:lineRule="auto"/>
        <w:ind w:firstLine="709"/>
        <w:jc w:val="both"/>
        <w:rPr>
          <w:rFonts w:ascii="Times New Roman" w:eastAsia="Calibri" w:hAnsi="Times New Roman" w:cs="Times New Roman"/>
          <w:spacing w:val="6"/>
          <w:sz w:val="24"/>
          <w:szCs w:val="24"/>
        </w:rPr>
      </w:pPr>
      <w:r w:rsidRPr="00DC6045">
        <w:rPr>
          <w:rFonts w:ascii="Times New Roman" w:eastAsia="Calibri" w:hAnsi="Times New Roman" w:cs="Times New Roman"/>
          <w:spacing w:val="6"/>
          <w:sz w:val="24"/>
          <w:szCs w:val="24"/>
        </w:rPr>
        <w:t>При этом должна учитываться посильность объекта труда для школьников соответствующего возраста, а также его общественная и личная ценность.</w:t>
      </w:r>
    </w:p>
    <w:p w:rsidR="003305E4" w:rsidRPr="00DC6045" w:rsidRDefault="003305E4" w:rsidP="00244FA9">
      <w:pPr>
        <w:spacing w:after="0" w:line="240" w:lineRule="auto"/>
        <w:ind w:firstLine="709"/>
        <w:jc w:val="both"/>
        <w:rPr>
          <w:rFonts w:ascii="Times New Roman" w:eastAsia="Calibri" w:hAnsi="Times New Roman" w:cs="Times New Roman"/>
          <w:sz w:val="24"/>
          <w:szCs w:val="24"/>
        </w:rPr>
      </w:pPr>
      <w:r w:rsidRPr="00DC6045">
        <w:rPr>
          <w:rFonts w:ascii="Times New Roman" w:eastAsia="Calibri" w:hAnsi="Times New Roman" w:cs="Times New Roman"/>
          <w:sz w:val="24"/>
          <w:szCs w:val="24"/>
        </w:rPr>
        <w:t>При организации творческой или проектной деятельности учащихся очень важно акцентировать их внимание на потребительском назначении продукта труда или того изделия, которое они выдвигают в качестве творческой идеи.</w:t>
      </w:r>
    </w:p>
    <w:p w:rsidR="003305E4" w:rsidRPr="00DC6045" w:rsidRDefault="003305E4" w:rsidP="00244FA9">
      <w:pPr>
        <w:spacing w:after="0" w:line="240" w:lineRule="auto"/>
        <w:ind w:firstLine="709"/>
        <w:jc w:val="both"/>
        <w:rPr>
          <w:rFonts w:ascii="Times New Roman" w:eastAsia="Calibri" w:hAnsi="Times New Roman" w:cs="Times New Roman"/>
          <w:sz w:val="24"/>
          <w:szCs w:val="24"/>
        </w:rPr>
      </w:pPr>
      <w:r w:rsidRPr="00DC6045">
        <w:rPr>
          <w:rFonts w:ascii="Times New Roman" w:eastAsia="Calibri" w:hAnsi="Times New Roman" w:cs="Times New Roman"/>
          <w:sz w:val="24"/>
          <w:szCs w:val="24"/>
        </w:rPr>
        <w:t xml:space="preserve">Интегративный характер содержания обучения технологии предполагает построение образовательного процесса на основе использования </w:t>
      </w:r>
      <w:proofErr w:type="spellStart"/>
      <w:r w:rsidRPr="00DC6045">
        <w:rPr>
          <w:rFonts w:ascii="Times New Roman" w:eastAsia="Calibri" w:hAnsi="Times New Roman" w:cs="Times New Roman"/>
          <w:sz w:val="24"/>
          <w:szCs w:val="24"/>
        </w:rPr>
        <w:t>межпредметных</w:t>
      </w:r>
      <w:proofErr w:type="spellEnd"/>
      <w:r w:rsidRPr="00DC6045">
        <w:rPr>
          <w:rFonts w:ascii="Times New Roman" w:eastAsia="Calibri" w:hAnsi="Times New Roman" w:cs="Times New Roman"/>
          <w:sz w:val="24"/>
          <w:szCs w:val="24"/>
        </w:rPr>
        <w:t xml:space="preserve"> связей. </w:t>
      </w:r>
    </w:p>
    <w:p w:rsidR="003305E4" w:rsidRPr="00DC6045" w:rsidRDefault="003305E4" w:rsidP="00244FA9">
      <w:pPr>
        <w:spacing w:after="0" w:line="240" w:lineRule="auto"/>
        <w:ind w:firstLine="709"/>
        <w:jc w:val="both"/>
        <w:rPr>
          <w:rFonts w:ascii="Times New Roman" w:eastAsia="Calibri" w:hAnsi="Times New Roman" w:cs="Times New Roman"/>
          <w:sz w:val="24"/>
          <w:szCs w:val="24"/>
        </w:rPr>
      </w:pPr>
      <w:r w:rsidRPr="00DC6045">
        <w:rPr>
          <w:rFonts w:ascii="Times New Roman" w:eastAsia="Calibri" w:hAnsi="Times New Roman" w:cs="Times New Roman"/>
          <w:sz w:val="24"/>
          <w:szCs w:val="24"/>
        </w:rPr>
        <w:t>Это связи с алгеброй и геометрией при проведении расчетных и графических операций; с химией при характеристике свойств материалов; с физикой при изучении устройств и принципов работы машин, механизмов, приборов, видов современных технологий; с историей и искусством при освоении технологий традиционных промыслов. При этом возможно проведение интегрированных занятий.</w:t>
      </w:r>
    </w:p>
    <w:p w:rsidR="003305E4" w:rsidRPr="00DC6045" w:rsidRDefault="003305E4" w:rsidP="00244FA9">
      <w:pPr>
        <w:spacing w:after="0" w:line="240" w:lineRule="auto"/>
        <w:ind w:firstLine="709"/>
        <w:jc w:val="both"/>
        <w:rPr>
          <w:rFonts w:ascii="Times New Roman" w:eastAsia="Calibri" w:hAnsi="Times New Roman" w:cs="Times New Roman"/>
          <w:spacing w:val="2"/>
          <w:sz w:val="24"/>
          <w:szCs w:val="24"/>
          <w:lang w:eastAsia="ru-RU"/>
        </w:rPr>
      </w:pPr>
      <w:r w:rsidRPr="00DC6045">
        <w:rPr>
          <w:rFonts w:ascii="Times New Roman" w:eastAsia="Calibri" w:hAnsi="Times New Roman" w:cs="Times New Roman"/>
          <w:spacing w:val="2"/>
          <w:sz w:val="24"/>
          <w:szCs w:val="24"/>
          <w:lang w:eastAsia="ru-RU"/>
        </w:rPr>
        <w:t xml:space="preserve">Результаты изучения предмета «Технология» в основной школе сформулированы в примерной программе, составленной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 </w:t>
      </w:r>
    </w:p>
    <w:p w:rsidR="003305E4" w:rsidRPr="00DC6045" w:rsidRDefault="003305E4" w:rsidP="00244F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6045">
        <w:rPr>
          <w:rFonts w:ascii="Times New Roman" w:eastAsia="Times New Roman" w:hAnsi="Times New Roman" w:cs="Times New Roman"/>
          <w:sz w:val="24"/>
          <w:szCs w:val="24"/>
          <w:lang w:eastAsia="ru-RU"/>
        </w:rPr>
        <w:t xml:space="preserve">На всех ступенях обучения предусмотрено выполнение учащимися проектных работ. Соответствующие темы по учебным планам программ даются в конце каждого года обучения. </w:t>
      </w:r>
    </w:p>
    <w:p w:rsidR="003305E4" w:rsidRPr="00DC6045" w:rsidRDefault="003305E4" w:rsidP="00244FA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6045">
        <w:rPr>
          <w:rFonts w:ascii="Times New Roman" w:eastAsia="Times New Roman" w:hAnsi="Times New Roman" w:cs="Times New Roman"/>
          <w:sz w:val="24"/>
          <w:szCs w:val="24"/>
          <w:lang w:eastAsia="ru-RU"/>
        </w:rPr>
        <w:t xml:space="preserve">Вместе с тем методически возможно построение годового учебного плана занятий с введением творческой, проектной деятельности в учебный процесс с начала или с середины учебного года. </w:t>
      </w:r>
    </w:p>
    <w:p w:rsidR="00543E0C" w:rsidRDefault="003305E4" w:rsidP="00543E0C">
      <w:pPr>
        <w:pStyle w:val="c7"/>
        <w:shd w:val="clear" w:color="auto" w:fill="FFFFFF"/>
        <w:spacing w:before="120" w:beforeAutospacing="0" w:after="120" w:afterAutospacing="0" w:line="360" w:lineRule="auto"/>
        <w:ind w:firstLine="709"/>
      </w:pPr>
      <w:r w:rsidRPr="00DC6045">
        <w:t xml:space="preserve">Организация работы учащихся по выполнению проектных работ строится по индивидуальным планам обучающихся, которые предусматривают как урочную, так и внеурочную деятельность. </w:t>
      </w:r>
    </w:p>
    <w:p w:rsidR="00543E0C" w:rsidRPr="00543E0C" w:rsidRDefault="00543E0C" w:rsidP="00543E0C">
      <w:pPr>
        <w:pStyle w:val="c7"/>
        <w:shd w:val="clear" w:color="auto" w:fill="FFFFFF"/>
        <w:spacing w:before="120" w:beforeAutospacing="0" w:after="120" w:afterAutospacing="0"/>
        <w:ind w:firstLine="709"/>
        <w:rPr>
          <w:rStyle w:val="c17"/>
          <w:color w:val="000000"/>
        </w:rPr>
      </w:pPr>
      <w:proofErr w:type="gramStart"/>
      <w:r w:rsidRPr="00543E0C">
        <w:rPr>
          <w:rStyle w:val="c17"/>
          <w:color w:val="000000"/>
        </w:rPr>
        <w:t>Список</w:t>
      </w:r>
      <w:r w:rsidR="00EE3873">
        <w:rPr>
          <w:rStyle w:val="c17"/>
          <w:color w:val="000000"/>
        </w:rPr>
        <w:t xml:space="preserve">  литературы</w:t>
      </w:r>
      <w:proofErr w:type="gramEnd"/>
      <w:r w:rsidR="00EE3873">
        <w:rPr>
          <w:rStyle w:val="c17"/>
          <w:color w:val="000000"/>
        </w:rPr>
        <w:t>.</w:t>
      </w:r>
    </w:p>
    <w:p w:rsidR="00543E0C" w:rsidRPr="00543E0C" w:rsidRDefault="00543E0C" w:rsidP="00543E0C">
      <w:pPr>
        <w:pStyle w:val="a7"/>
        <w:numPr>
          <w:ilvl w:val="0"/>
          <w:numId w:val="1"/>
        </w:numPr>
        <w:spacing w:before="120" w:after="120" w:line="240" w:lineRule="auto"/>
        <w:ind w:left="0" w:firstLine="709"/>
        <w:rPr>
          <w:rFonts w:ascii="Times New Roman" w:hAnsi="Times New Roman" w:cs="Times New Roman"/>
          <w:sz w:val="24"/>
          <w:szCs w:val="24"/>
        </w:rPr>
      </w:pPr>
      <w:proofErr w:type="spellStart"/>
      <w:r w:rsidRPr="00543E0C">
        <w:rPr>
          <w:rFonts w:ascii="Times New Roman" w:hAnsi="Times New Roman" w:cs="Times New Roman"/>
          <w:sz w:val="24"/>
          <w:szCs w:val="24"/>
        </w:rPr>
        <w:t>Байбородова</w:t>
      </w:r>
      <w:proofErr w:type="spellEnd"/>
      <w:r w:rsidRPr="00543E0C">
        <w:rPr>
          <w:rFonts w:ascii="Times New Roman" w:hAnsi="Times New Roman" w:cs="Times New Roman"/>
          <w:sz w:val="24"/>
          <w:szCs w:val="24"/>
        </w:rPr>
        <w:t xml:space="preserve"> Л. В. Проектная деятельность школьников в разновозрастных группах: пособие для учителей общеобразовательных организаций / Л. В. </w:t>
      </w:r>
      <w:proofErr w:type="spellStart"/>
      <w:r w:rsidRPr="00543E0C">
        <w:rPr>
          <w:rFonts w:ascii="Times New Roman" w:hAnsi="Times New Roman" w:cs="Times New Roman"/>
          <w:sz w:val="24"/>
          <w:szCs w:val="24"/>
        </w:rPr>
        <w:t>Байбородова</w:t>
      </w:r>
      <w:proofErr w:type="spellEnd"/>
      <w:r w:rsidRPr="00543E0C">
        <w:rPr>
          <w:rFonts w:ascii="Times New Roman" w:hAnsi="Times New Roman" w:cs="Times New Roman"/>
          <w:sz w:val="24"/>
          <w:szCs w:val="24"/>
        </w:rPr>
        <w:t xml:space="preserve">, Л. Н. Серебренников. – М.: Просвещение, 2013. – 175 с. – (Работаем по новым стандартам). </w:t>
      </w:r>
    </w:p>
    <w:p w:rsidR="00543E0C" w:rsidRPr="00543E0C" w:rsidRDefault="00543E0C" w:rsidP="00543E0C">
      <w:pPr>
        <w:pStyle w:val="a7"/>
        <w:numPr>
          <w:ilvl w:val="0"/>
          <w:numId w:val="1"/>
        </w:numPr>
        <w:spacing w:before="120" w:after="120" w:line="240" w:lineRule="auto"/>
        <w:ind w:left="0" w:firstLine="709"/>
        <w:rPr>
          <w:rFonts w:ascii="Times New Roman" w:hAnsi="Times New Roman" w:cs="Times New Roman"/>
          <w:sz w:val="24"/>
          <w:szCs w:val="24"/>
        </w:rPr>
      </w:pPr>
      <w:proofErr w:type="spellStart"/>
      <w:r w:rsidRPr="00543E0C">
        <w:rPr>
          <w:rFonts w:ascii="Times New Roman" w:hAnsi="Times New Roman" w:cs="Times New Roman"/>
          <w:sz w:val="24"/>
          <w:szCs w:val="24"/>
        </w:rPr>
        <w:t>Байбородова</w:t>
      </w:r>
      <w:proofErr w:type="spellEnd"/>
      <w:r w:rsidRPr="00543E0C">
        <w:rPr>
          <w:rFonts w:ascii="Times New Roman" w:hAnsi="Times New Roman" w:cs="Times New Roman"/>
          <w:sz w:val="24"/>
          <w:szCs w:val="24"/>
        </w:rPr>
        <w:t xml:space="preserve">, Л. В., Харисова И. Г., Чернявская А. П. Проектная деятельность школьников // Управление современной школой. Завуч. – 2014. - № 2. – С. 94-117 </w:t>
      </w:r>
    </w:p>
    <w:p w:rsidR="00543E0C" w:rsidRPr="00543E0C" w:rsidRDefault="00543E0C" w:rsidP="00543E0C">
      <w:pPr>
        <w:pStyle w:val="c7"/>
        <w:numPr>
          <w:ilvl w:val="0"/>
          <w:numId w:val="1"/>
        </w:numPr>
        <w:shd w:val="clear" w:color="auto" w:fill="FFFFFF"/>
        <w:spacing w:before="120" w:beforeAutospacing="0" w:after="120" w:afterAutospacing="0"/>
        <w:ind w:left="0" w:firstLine="709"/>
        <w:rPr>
          <w:color w:val="000000"/>
        </w:rPr>
      </w:pPr>
      <w:r w:rsidRPr="00543E0C">
        <w:rPr>
          <w:rStyle w:val="c17"/>
          <w:color w:val="000000"/>
        </w:rPr>
        <w:t>Безрукова В.С. Педагогика. Проективная педагогика. Екатеринбург, 1996</w:t>
      </w:r>
    </w:p>
    <w:sectPr w:rsidR="00543E0C" w:rsidRPr="00543E0C">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FA9" w:rsidRDefault="00244FA9" w:rsidP="00244FA9">
      <w:pPr>
        <w:spacing w:after="0" w:line="240" w:lineRule="auto"/>
      </w:pPr>
      <w:r>
        <w:separator/>
      </w:r>
    </w:p>
  </w:endnote>
  <w:endnote w:type="continuationSeparator" w:id="0">
    <w:p w:rsidR="00244FA9" w:rsidRDefault="00244FA9" w:rsidP="00244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485353"/>
      <w:docPartObj>
        <w:docPartGallery w:val="Page Numbers (Bottom of Page)"/>
        <w:docPartUnique/>
      </w:docPartObj>
    </w:sdtPr>
    <w:sdtContent>
      <w:p w:rsidR="00244FA9" w:rsidRDefault="00244FA9">
        <w:pPr>
          <w:pStyle w:val="a5"/>
          <w:jc w:val="right"/>
        </w:pPr>
        <w:r>
          <w:fldChar w:fldCharType="begin"/>
        </w:r>
        <w:r>
          <w:instrText>PAGE   \* MERGEFORMAT</w:instrText>
        </w:r>
        <w:r>
          <w:fldChar w:fldCharType="separate"/>
        </w:r>
        <w:r w:rsidR="00161E58">
          <w:rPr>
            <w:noProof/>
          </w:rPr>
          <w:t>4</w:t>
        </w:r>
        <w:r>
          <w:fldChar w:fldCharType="end"/>
        </w:r>
      </w:p>
    </w:sdtContent>
  </w:sdt>
  <w:p w:rsidR="00244FA9" w:rsidRDefault="00244FA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FA9" w:rsidRDefault="00244FA9" w:rsidP="00244FA9">
      <w:pPr>
        <w:spacing w:after="0" w:line="240" w:lineRule="auto"/>
      </w:pPr>
      <w:r>
        <w:separator/>
      </w:r>
    </w:p>
  </w:footnote>
  <w:footnote w:type="continuationSeparator" w:id="0">
    <w:p w:rsidR="00244FA9" w:rsidRDefault="00244FA9" w:rsidP="00244F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0D64D0"/>
    <w:multiLevelType w:val="hybridMultilevel"/>
    <w:tmpl w:val="94AE5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F93"/>
    <w:rsid w:val="00161E58"/>
    <w:rsid w:val="00244FA9"/>
    <w:rsid w:val="003305E4"/>
    <w:rsid w:val="00491A2A"/>
    <w:rsid w:val="004A2BFD"/>
    <w:rsid w:val="0053041E"/>
    <w:rsid w:val="00543E0C"/>
    <w:rsid w:val="005F4F93"/>
    <w:rsid w:val="006B2D92"/>
    <w:rsid w:val="00AF0555"/>
    <w:rsid w:val="00C10B15"/>
    <w:rsid w:val="00DC6045"/>
    <w:rsid w:val="00EE3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977D2-453D-48D1-A12F-09F21E42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4F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4FA9"/>
  </w:style>
  <w:style w:type="paragraph" w:styleId="a5">
    <w:name w:val="footer"/>
    <w:basedOn w:val="a"/>
    <w:link w:val="a6"/>
    <w:uiPriority w:val="99"/>
    <w:unhideWhenUsed/>
    <w:rsid w:val="00244FA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4FA9"/>
  </w:style>
  <w:style w:type="paragraph" w:styleId="a7">
    <w:name w:val="List Paragraph"/>
    <w:basedOn w:val="a"/>
    <w:uiPriority w:val="34"/>
    <w:qFormat/>
    <w:rsid w:val="00543E0C"/>
    <w:pPr>
      <w:ind w:left="720"/>
      <w:contextualSpacing/>
    </w:pPr>
  </w:style>
  <w:style w:type="paragraph" w:customStyle="1" w:styleId="c7">
    <w:name w:val="c7"/>
    <w:basedOn w:val="a"/>
    <w:rsid w:val="00543E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543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1813</Words>
  <Characters>10338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8</cp:revision>
  <dcterms:created xsi:type="dcterms:W3CDTF">2016-02-23T03:54:00Z</dcterms:created>
  <dcterms:modified xsi:type="dcterms:W3CDTF">2019-03-29T13:08:00Z</dcterms:modified>
</cp:coreProperties>
</file>