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6E" w:rsidRDefault="0030296E" w:rsidP="0030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6E">
        <w:rPr>
          <w:rFonts w:ascii="Times New Roman" w:hAnsi="Times New Roman" w:cs="Times New Roman"/>
          <w:b/>
          <w:sz w:val="28"/>
          <w:szCs w:val="28"/>
        </w:rPr>
        <w:t xml:space="preserve">Мастер-класс </w:t>
      </w:r>
    </w:p>
    <w:p w:rsidR="005C0EA0" w:rsidRDefault="0030296E" w:rsidP="0030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6E">
        <w:rPr>
          <w:rFonts w:ascii="Times New Roman" w:hAnsi="Times New Roman" w:cs="Times New Roman"/>
          <w:b/>
          <w:sz w:val="28"/>
          <w:szCs w:val="28"/>
        </w:rPr>
        <w:t xml:space="preserve">«Кубик </w:t>
      </w:r>
      <w:proofErr w:type="spellStart"/>
      <w:r w:rsidRPr="0030296E">
        <w:rPr>
          <w:rFonts w:ascii="Times New Roman" w:hAnsi="Times New Roman" w:cs="Times New Roman"/>
          <w:b/>
          <w:sz w:val="28"/>
          <w:szCs w:val="28"/>
        </w:rPr>
        <w:t>Блума</w:t>
      </w:r>
      <w:proofErr w:type="spellEnd"/>
      <w:r w:rsidRPr="0030296E">
        <w:rPr>
          <w:rFonts w:ascii="Times New Roman" w:hAnsi="Times New Roman" w:cs="Times New Roman"/>
          <w:b/>
          <w:sz w:val="28"/>
          <w:szCs w:val="28"/>
        </w:rPr>
        <w:t xml:space="preserve"> как прием педагогической инновационной технологии в работе с </w:t>
      </w:r>
      <w:proofErr w:type="gramStart"/>
      <w:r w:rsidRPr="0030296E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30296E">
        <w:rPr>
          <w:rFonts w:ascii="Times New Roman" w:hAnsi="Times New Roman" w:cs="Times New Roman"/>
          <w:b/>
          <w:sz w:val="28"/>
          <w:szCs w:val="28"/>
        </w:rPr>
        <w:t xml:space="preserve"> с нарушением интеллекта»</w:t>
      </w:r>
    </w:p>
    <w:p w:rsidR="0030296E" w:rsidRDefault="0030296E" w:rsidP="0030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96E" w:rsidRDefault="0030296E" w:rsidP="0030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6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уважаемые гости! Сегодня мы на нашей с вами </w:t>
      </w:r>
      <w:r>
        <w:rPr>
          <w:rFonts w:ascii="Times New Roman" w:hAnsi="Times New Roman" w:cs="Times New Roman"/>
          <w:sz w:val="28"/>
          <w:szCs w:val="28"/>
        </w:rPr>
        <w:t>встрече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своими руками </w:t>
      </w:r>
      <w:r>
        <w:rPr>
          <w:rFonts w:ascii="Times New Roman" w:hAnsi="Times New Roman" w:cs="Times New Roman"/>
          <w:sz w:val="28"/>
          <w:szCs w:val="28"/>
        </w:rPr>
        <w:t>создадим практическое пособие как прием педагогической инновационной технологии, который вы сможете применять в своей работе с детьми.</w:t>
      </w:r>
    </w:p>
    <w:p w:rsidR="0030296E" w:rsidRDefault="0030296E" w:rsidP="0030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несколько слов о том, что такое КУБИК БЛУМА.</w:t>
      </w:r>
    </w:p>
    <w:p w:rsidR="00DF3537" w:rsidRDefault="00DF3537" w:rsidP="0030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96E" w:rsidRPr="0030296E" w:rsidRDefault="0030296E" w:rsidP="0030296E">
      <w:pPr>
        <w:shd w:val="clear" w:color="auto" w:fill="FAFC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 многих школьников </w:t>
      </w:r>
      <w:r w:rsidR="00DF353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(особенно у тех, с которыми работаем мы) 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часто возникают проблемы с запоминанием текста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темы, нового материала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Бывает так, что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дети 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прочита</w:t>
      </w:r>
      <w:r w:rsidR="00812DE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ют, прослушают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несколько раз, а в голове ничего не осталось. Причин, почему так происходит, много. Но вопрос не в этом. Можно ли как-то исправить ситуацию</w:t>
      </w:r>
      <w:r w:rsidR="00812DE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? На помощь придет 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«Кубик </w:t>
      </w:r>
      <w:proofErr w:type="spellStart"/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Блума</w:t>
      </w:r>
      <w:proofErr w:type="spellEnd"/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». С виду простой прием помогает не только запомнить, но и проанализировать, прочувствовать и понять материал.</w:t>
      </w:r>
    </w:p>
    <w:p w:rsidR="00DF3537" w:rsidRDefault="0030296E" w:rsidP="00DF3537">
      <w:pPr>
        <w:shd w:val="clear" w:color="auto" w:fill="FAFC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Создатель техники «Кубик </w:t>
      </w:r>
      <w:proofErr w:type="spellStart"/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Блума</w:t>
      </w:r>
      <w:proofErr w:type="spellEnd"/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» — Бенджамин </w:t>
      </w:r>
      <w:proofErr w:type="spellStart"/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Блум</w:t>
      </w:r>
      <w:proofErr w:type="spellEnd"/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американский психолог, педагог. Суть этого педагогического приема заключается в следующем: после </w:t>
      </w:r>
      <w:r w:rsidR="00812DE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изученного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материала </w:t>
      </w:r>
      <w:r w:rsidR="00812DE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(прочитанной книги</w:t>
      </w:r>
      <w:r w:rsidR="00DF353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пройденной темы, практической работы и т.д.</w:t>
      </w:r>
      <w:r w:rsidR="00812DE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нужно бросить кубик, похожий на игральные кости. На каждой грани написан</w:t>
      </w:r>
      <w:r w:rsidR="00812DE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812DE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начало 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вопрос</w:t>
      </w:r>
      <w:r w:rsidR="00812DE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Pr="0030296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Всего их 6:</w:t>
      </w:r>
    </w:p>
    <w:p w:rsidR="00DF3537" w:rsidRPr="003E2759" w:rsidRDefault="00DF3537" w:rsidP="003E27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42424"/>
          <w:sz w:val="28"/>
          <w:szCs w:val="28"/>
        </w:rPr>
        <w:t>- «</w:t>
      </w:r>
      <w:r w:rsidRPr="00DF3537">
        <w:rPr>
          <w:b/>
          <w:color w:val="242424"/>
          <w:sz w:val="28"/>
          <w:szCs w:val="28"/>
        </w:rPr>
        <w:t>Назови…</w:t>
      </w:r>
      <w:r>
        <w:rPr>
          <w:color w:val="242424"/>
          <w:sz w:val="28"/>
          <w:szCs w:val="28"/>
        </w:rPr>
        <w:t xml:space="preserve">» - </w:t>
      </w:r>
      <w:r w:rsidRPr="00574FC2">
        <w:rPr>
          <w:sz w:val="28"/>
          <w:szCs w:val="28"/>
        </w:rPr>
        <w:t xml:space="preserve">воспроизведение знаний, полученных детьми ранее. Это самые простые вопросы, где предлагается просто назвать предмет, </w:t>
      </w:r>
      <w:r w:rsidRPr="003E2759">
        <w:rPr>
          <w:sz w:val="28"/>
          <w:szCs w:val="28"/>
        </w:rPr>
        <w:t>явление, термин и т. д. по данной теме.</w:t>
      </w:r>
    </w:p>
    <w:p w:rsidR="00DF3537" w:rsidRPr="003E2759" w:rsidRDefault="00DF3537" w:rsidP="003E27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759">
        <w:rPr>
          <w:sz w:val="28"/>
          <w:szCs w:val="28"/>
        </w:rPr>
        <w:t>- «</w:t>
      </w:r>
      <w:r w:rsidRPr="003E2759">
        <w:rPr>
          <w:b/>
          <w:sz w:val="28"/>
          <w:szCs w:val="28"/>
        </w:rPr>
        <w:t>Почему…</w:t>
      </w:r>
      <w:r w:rsidRPr="003E2759">
        <w:rPr>
          <w:sz w:val="28"/>
          <w:szCs w:val="28"/>
        </w:rPr>
        <w:t xml:space="preserve">» - </w:t>
      </w:r>
      <w:r w:rsidRPr="003E2759">
        <w:rPr>
          <w:sz w:val="28"/>
          <w:szCs w:val="28"/>
        </w:rPr>
        <w:t>вопрос помогает проанализировать ситуацию заданной темы, сделать необходимые выводы, сформулировать причинно-следственные связи, которые происходят с указанным предметом, явлением.</w:t>
      </w:r>
    </w:p>
    <w:p w:rsidR="003E2759" w:rsidRPr="003E2759" w:rsidRDefault="00DF3537" w:rsidP="003E27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  <w:shd w:val="clear" w:color="auto" w:fill="FAFCFF"/>
        </w:rPr>
      </w:pPr>
      <w:r w:rsidRPr="003E2759">
        <w:rPr>
          <w:b/>
          <w:bCs/>
          <w:i/>
          <w:iCs/>
          <w:sz w:val="28"/>
          <w:szCs w:val="28"/>
        </w:rPr>
        <w:t xml:space="preserve">- </w:t>
      </w:r>
      <w:r w:rsidRPr="003E2759">
        <w:rPr>
          <w:bCs/>
          <w:iCs/>
          <w:sz w:val="28"/>
          <w:szCs w:val="28"/>
        </w:rPr>
        <w:t>«</w:t>
      </w:r>
      <w:r w:rsidRPr="003E2759">
        <w:rPr>
          <w:b/>
          <w:bCs/>
          <w:iCs/>
          <w:sz w:val="28"/>
          <w:szCs w:val="28"/>
        </w:rPr>
        <w:t>Объясни</w:t>
      </w:r>
      <w:r w:rsidRPr="003E2759">
        <w:rPr>
          <w:b/>
          <w:bCs/>
          <w:iCs/>
          <w:sz w:val="28"/>
          <w:szCs w:val="28"/>
        </w:rPr>
        <w:t>…</w:t>
      </w:r>
      <w:r w:rsidRPr="003E2759">
        <w:rPr>
          <w:bCs/>
          <w:iCs/>
          <w:sz w:val="28"/>
          <w:szCs w:val="28"/>
        </w:rPr>
        <w:t>»</w:t>
      </w:r>
      <w:r w:rsidRPr="003E2759">
        <w:rPr>
          <w:sz w:val="28"/>
          <w:szCs w:val="28"/>
        </w:rPr>
        <w:t xml:space="preserve"> – здесь </w:t>
      </w:r>
      <w:r w:rsidR="003E2759" w:rsidRPr="003E2759">
        <w:rPr>
          <w:color w:val="242424"/>
          <w:sz w:val="28"/>
          <w:szCs w:val="28"/>
          <w:shd w:val="clear" w:color="auto" w:fill="FAFCFF"/>
        </w:rPr>
        <w:t xml:space="preserve">необходимо </w:t>
      </w:r>
      <w:r w:rsidR="003E2759" w:rsidRPr="003E2759">
        <w:rPr>
          <w:color w:val="242424"/>
          <w:sz w:val="28"/>
          <w:szCs w:val="28"/>
          <w:shd w:val="clear" w:color="auto" w:fill="FAFCFF"/>
        </w:rPr>
        <w:t>задействовать собственный опыт, знания, умение анализировать, логически мыслить.</w:t>
      </w:r>
    </w:p>
    <w:p w:rsidR="00DF3537" w:rsidRPr="003E2759" w:rsidRDefault="003E2759" w:rsidP="003E27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759">
        <w:rPr>
          <w:color w:val="242424"/>
          <w:sz w:val="28"/>
          <w:szCs w:val="28"/>
          <w:shd w:val="clear" w:color="auto" w:fill="FAFCFF"/>
        </w:rPr>
        <w:t xml:space="preserve">- </w:t>
      </w:r>
      <w:r w:rsidR="00DF3537" w:rsidRPr="003E2759">
        <w:rPr>
          <w:bCs/>
          <w:iCs/>
          <w:sz w:val="28"/>
          <w:szCs w:val="28"/>
        </w:rPr>
        <w:t>«</w:t>
      </w:r>
      <w:r w:rsidR="00DF3537" w:rsidRPr="003E2759">
        <w:rPr>
          <w:b/>
          <w:bCs/>
          <w:iCs/>
          <w:sz w:val="28"/>
          <w:szCs w:val="28"/>
        </w:rPr>
        <w:t>Предложи</w:t>
      </w:r>
      <w:r w:rsidRPr="003E2759">
        <w:rPr>
          <w:bCs/>
          <w:iCs/>
          <w:sz w:val="28"/>
          <w:szCs w:val="28"/>
        </w:rPr>
        <w:t>…</w:t>
      </w:r>
      <w:r w:rsidR="00DF3537" w:rsidRPr="003E2759">
        <w:rPr>
          <w:bCs/>
          <w:iCs/>
          <w:sz w:val="28"/>
          <w:szCs w:val="28"/>
        </w:rPr>
        <w:t>»</w:t>
      </w:r>
      <w:r w:rsidR="00DF3537" w:rsidRPr="003E2759">
        <w:rPr>
          <w:sz w:val="28"/>
          <w:szCs w:val="28"/>
        </w:rPr>
        <w:t xml:space="preserve"> – ребенку предлагается объяснить или предложить свои идеи, как использовать то или иное знание на практике, для решения конкретных ситуаций</w:t>
      </w:r>
      <w:r w:rsidRPr="003E2759">
        <w:rPr>
          <w:sz w:val="28"/>
          <w:szCs w:val="28"/>
        </w:rPr>
        <w:t>.</w:t>
      </w:r>
    </w:p>
    <w:p w:rsidR="00DF3537" w:rsidRPr="003E2759" w:rsidRDefault="003E2759" w:rsidP="003E27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759">
        <w:rPr>
          <w:b/>
          <w:bCs/>
          <w:i/>
          <w:iCs/>
          <w:sz w:val="28"/>
          <w:szCs w:val="28"/>
        </w:rPr>
        <w:t xml:space="preserve">- </w:t>
      </w:r>
      <w:r w:rsidR="00DF3537" w:rsidRPr="003E2759">
        <w:rPr>
          <w:bCs/>
          <w:iCs/>
          <w:sz w:val="28"/>
          <w:szCs w:val="28"/>
        </w:rPr>
        <w:t>«</w:t>
      </w:r>
      <w:r w:rsidR="00DF3537" w:rsidRPr="003E2759">
        <w:rPr>
          <w:b/>
          <w:bCs/>
          <w:iCs/>
          <w:sz w:val="28"/>
          <w:szCs w:val="28"/>
        </w:rPr>
        <w:t>Придумай</w:t>
      </w:r>
      <w:r w:rsidRPr="003E2759">
        <w:rPr>
          <w:bCs/>
          <w:iCs/>
          <w:sz w:val="28"/>
          <w:szCs w:val="28"/>
        </w:rPr>
        <w:t>…</w:t>
      </w:r>
      <w:r w:rsidR="00DF3537" w:rsidRPr="003E2759">
        <w:rPr>
          <w:bCs/>
          <w:iCs/>
          <w:sz w:val="28"/>
          <w:szCs w:val="28"/>
        </w:rPr>
        <w:t>»</w:t>
      </w:r>
      <w:r w:rsidR="00DF3537" w:rsidRPr="003E2759">
        <w:rPr>
          <w:sz w:val="28"/>
          <w:szCs w:val="28"/>
        </w:rPr>
        <w:t xml:space="preserve"> – это вопросы творческие, которые содержат в себе предположения, вымысел, фантазирование.</w:t>
      </w:r>
    </w:p>
    <w:p w:rsidR="00DF3537" w:rsidRDefault="003E2759" w:rsidP="003E27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759">
        <w:rPr>
          <w:b/>
          <w:bCs/>
          <w:i/>
          <w:iCs/>
          <w:sz w:val="28"/>
          <w:szCs w:val="28"/>
        </w:rPr>
        <w:t xml:space="preserve">- </w:t>
      </w:r>
      <w:r w:rsidR="00DF3537" w:rsidRPr="003E2759">
        <w:rPr>
          <w:bCs/>
          <w:iCs/>
          <w:sz w:val="28"/>
          <w:szCs w:val="28"/>
        </w:rPr>
        <w:t>«</w:t>
      </w:r>
      <w:r w:rsidR="00DF3537" w:rsidRPr="003E2759">
        <w:rPr>
          <w:b/>
          <w:bCs/>
          <w:iCs/>
          <w:sz w:val="28"/>
          <w:szCs w:val="28"/>
        </w:rPr>
        <w:t>Поделись</w:t>
      </w:r>
      <w:r w:rsidRPr="003E2759">
        <w:rPr>
          <w:bCs/>
          <w:iCs/>
          <w:sz w:val="28"/>
          <w:szCs w:val="28"/>
        </w:rPr>
        <w:t>…</w:t>
      </w:r>
      <w:r w:rsidR="00DF3537" w:rsidRPr="003E2759">
        <w:rPr>
          <w:bCs/>
          <w:iCs/>
          <w:sz w:val="28"/>
          <w:szCs w:val="28"/>
        </w:rPr>
        <w:t>»</w:t>
      </w:r>
      <w:r w:rsidR="00DF3537" w:rsidRPr="003E2759">
        <w:rPr>
          <w:sz w:val="28"/>
          <w:szCs w:val="28"/>
        </w:rPr>
        <w:t xml:space="preserve"> – вопросы предназначены для активации мыслительной деятельности детей. Такие вопросы дают возможность выразить личное отношение, опираясь на свой опыт. </w:t>
      </w:r>
    </w:p>
    <w:p w:rsidR="003E2759" w:rsidRPr="00574FC2" w:rsidRDefault="003E2759" w:rsidP="003E27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FC2">
        <w:rPr>
          <w:sz w:val="28"/>
          <w:szCs w:val="28"/>
        </w:rPr>
        <w:t xml:space="preserve">При использовании технологии «Кубик </w:t>
      </w:r>
      <w:proofErr w:type="spellStart"/>
      <w:r w:rsidRPr="00574FC2">
        <w:rPr>
          <w:sz w:val="28"/>
          <w:szCs w:val="28"/>
        </w:rPr>
        <w:t>Блума</w:t>
      </w:r>
      <w:proofErr w:type="spellEnd"/>
      <w:r w:rsidRPr="00574FC2">
        <w:rPr>
          <w:sz w:val="28"/>
          <w:szCs w:val="28"/>
        </w:rPr>
        <w:t>» в образовательной деятельности педагогу необходимо выбрать предполагаемую тему и продумать вопросы к ней. После чего взрослому или ребенку необходимо бросить кубик, и выпавшая грань укажет, какого типа вопрос следует задать. Таким способом можно играть до тех пор, пока все грани кубика не будут задействованы. Вопросы, поставленные педагогом, должны соответствовать возрастным особенностям и возможностям детей.</w:t>
      </w:r>
    </w:p>
    <w:p w:rsidR="003E2759" w:rsidRPr="00574FC2" w:rsidRDefault="003E2759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FC2">
        <w:rPr>
          <w:sz w:val="28"/>
          <w:szCs w:val="28"/>
        </w:rPr>
        <w:lastRenderedPageBreak/>
        <w:t xml:space="preserve">Использование «Кубика </w:t>
      </w:r>
      <w:proofErr w:type="spellStart"/>
      <w:r w:rsidRPr="00574FC2">
        <w:rPr>
          <w:sz w:val="28"/>
          <w:szCs w:val="28"/>
        </w:rPr>
        <w:t>Блума</w:t>
      </w:r>
      <w:proofErr w:type="spellEnd"/>
      <w:r w:rsidRPr="00574FC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нашем случае очень </w:t>
      </w:r>
      <w:r w:rsidRPr="00574FC2">
        <w:rPr>
          <w:sz w:val="28"/>
          <w:szCs w:val="28"/>
        </w:rPr>
        <w:t>актуально, так как:</w:t>
      </w:r>
    </w:p>
    <w:p w:rsidR="003E2759" w:rsidRPr="00574FC2" w:rsidRDefault="003E2759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4FC2">
        <w:rPr>
          <w:sz w:val="28"/>
          <w:szCs w:val="28"/>
        </w:rPr>
        <w:t>данное пособие адаптировано для детей с ОВЗ (имеет на гранях не только вопросы, но и картинки для детей)</w:t>
      </w:r>
      <w:r>
        <w:rPr>
          <w:sz w:val="28"/>
          <w:szCs w:val="28"/>
        </w:rPr>
        <w:t>;</w:t>
      </w:r>
    </w:p>
    <w:p w:rsidR="003E2759" w:rsidRPr="00574FC2" w:rsidRDefault="003E2759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4FC2">
        <w:rPr>
          <w:sz w:val="28"/>
          <w:szCs w:val="28"/>
        </w:rPr>
        <w:t>он многофункционален (его можно использовать в разных видах деятельности: в работе с целой группой, в парах, в подгруппах и индивидуально);</w:t>
      </w:r>
    </w:p>
    <w:p w:rsidR="003E2759" w:rsidRPr="00574FC2" w:rsidRDefault="003E2759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4FC2">
        <w:rPr>
          <w:sz w:val="28"/>
          <w:szCs w:val="28"/>
        </w:rPr>
        <w:t>он вариативен (пособие применяется для уточнения, изучения и закрепления темы, проведения рефлексии, помогает организовать как учебную, так и игровую деятельность);</w:t>
      </w:r>
    </w:p>
    <w:p w:rsidR="003E2759" w:rsidRDefault="003E2759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4FC2">
        <w:rPr>
          <w:sz w:val="28"/>
          <w:szCs w:val="28"/>
        </w:rPr>
        <w:t>он безопасен (используется для создания цветная бумага, кубик, картинки, распечатанные на принтере; легкий)</w:t>
      </w:r>
      <w:r>
        <w:rPr>
          <w:sz w:val="28"/>
          <w:szCs w:val="28"/>
        </w:rPr>
        <w:t>.</w:t>
      </w:r>
    </w:p>
    <w:p w:rsidR="003E2759" w:rsidRDefault="003E2759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E2759" w:rsidRDefault="003E2759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275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Итак, у вас на столах есть всё необходимое для создания кубика </w:t>
      </w:r>
      <w:proofErr w:type="spellStart"/>
      <w:r>
        <w:rPr>
          <w:sz w:val="28"/>
          <w:szCs w:val="28"/>
        </w:rPr>
        <w:t>Блума</w:t>
      </w:r>
      <w:proofErr w:type="spellEnd"/>
      <w:r>
        <w:rPr>
          <w:sz w:val="28"/>
          <w:szCs w:val="28"/>
        </w:rPr>
        <w:t xml:space="preserve"> (клей, ножницы,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ручка, картинки, вопросы, шаблон куба).</w:t>
      </w:r>
    </w:p>
    <w:p w:rsidR="006813FB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Начинаем нашу работу с вырезания картинок и приклеивания их на грани куба (оставляйте место для вопросов). </w:t>
      </w:r>
    </w:p>
    <w:p w:rsidR="003E2759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распределяем стандартные начала вопросов на грани. </w:t>
      </w:r>
    </w:p>
    <w:p w:rsidR="006813FB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шаг – дописать вопросы (в помощь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ручка и картинки).</w:t>
      </w:r>
    </w:p>
    <w:p w:rsidR="006813FB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последний шаг – склеиваем наши грани. Куб </w:t>
      </w:r>
      <w:proofErr w:type="spellStart"/>
      <w:r>
        <w:rPr>
          <w:sz w:val="28"/>
          <w:szCs w:val="28"/>
        </w:rPr>
        <w:t>Блума</w:t>
      </w:r>
      <w:proofErr w:type="spellEnd"/>
      <w:r>
        <w:rPr>
          <w:sz w:val="28"/>
          <w:szCs w:val="28"/>
        </w:rPr>
        <w:t xml:space="preserve"> получился!</w:t>
      </w:r>
    </w:p>
    <w:p w:rsidR="006813FB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13FB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3FB">
        <w:rPr>
          <w:b/>
          <w:sz w:val="28"/>
          <w:szCs w:val="28"/>
        </w:rPr>
        <w:t xml:space="preserve">Ведущий: </w:t>
      </w:r>
      <w:r w:rsidRPr="006813FB">
        <w:rPr>
          <w:sz w:val="28"/>
          <w:szCs w:val="28"/>
        </w:rPr>
        <w:t>Спасибо за работу</w:t>
      </w:r>
      <w:r>
        <w:rPr>
          <w:sz w:val="28"/>
          <w:szCs w:val="28"/>
        </w:rPr>
        <w:t xml:space="preserve">! Сейчас Вы сделали себе </w:t>
      </w:r>
      <w:r>
        <w:rPr>
          <w:sz w:val="28"/>
          <w:szCs w:val="28"/>
        </w:rPr>
        <w:t>практическое пособие как прием педагогической инновационной технологии</w:t>
      </w:r>
      <w:r>
        <w:rPr>
          <w:sz w:val="28"/>
          <w:szCs w:val="28"/>
        </w:rPr>
        <w:t xml:space="preserve">, которое, надеюсь, будет вашим большим помощников в своей педагогической деятельности! </w:t>
      </w:r>
    </w:p>
    <w:p w:rsidR="006813FB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хотелось бы завершить нашу встречу тоже с помощью данного кубика.</w:t>
      </w:r>
    </w:p>
    <w:p w:rsidR="006813FB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3FB">
        <w:rPr>
          <w:b/>
          <w:sz w:val="28"/>
          <w:szCs w:val="28"/>
        </w:rPr>
        <w:t>Назови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сколько вопросов содержит кубик </w:t>
      </w:r>
      <w:proofErr w:type="spellStart"/>
      <w:r>
        <w:rPr>
          <w:sz w:val="28"/>
          <w:szCs w:val="28"/>
        </w:rPr>
        <w:t>Блума</w:t>
      </w:r>
      <w:proofErr w:type="spellEnd"/>
      <w:r>
        <w:rPr>
          <w:sz w:val="28"/>
          <w:szCs w:val="28"/>
        </w:rPr>
        <w:t>?</w:t>
      </w:r>
    </w:p>
    <w:p w:rsidR="006813FB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Почему </w:t>
      </w:r>
      <w:r>
        <w:rPr>
          <w:sz w:val="28"/>
          <w:szCs w:val="28"/>
        </w:rPr>
        <w:t>вы пришли на данный мастер-класс?</w:t>
      </w:r>
    </w:p>
    <w:p w:rsidR="006813FB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Объясни, </w:t>
      </w:r>
      <w:r w:rsidRPr="006813FB">
        <w:rPr>
          <w:sz w:val="28"/>
          <w:szCs w:val="28"/>
        </w:rPr>
        <w:t>будет ли</w:t>
      </w:r>
      <w:r>
        <w:rPr>
          <w:sz w:val="28"/>
          <w:szCs w:val="28"/>
        </w:rPr>
        <w:t xml:space="preserve"> кубик </w:t>
      </w:r>
      <w:proofErr w:type="spellStart"/>
      <w:r>
        <w:rPr>
          <w:sz w:val="28"/>
          <w:szCs w:val="28"/>
        </w:rPr>
        <w:t>Блума</w:t>
      </w:r>
      <w:proofErr w:type="spellEnd"/>
      <w:r>
        <w:rPr>
          <w:sz w:val="28"/>
          <w:szCs w:val="28"/>
        </w:rPr>
        <w:t xml:space="preserve"> интересной находкой в работе с детьми.</w:t>
      </w:r>
    </w:p>
    <w:p w:rsidR="001056BC" w:rsidRDefault="006813FB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Предложи </w:t>
      </w:r>
      <w:r>
        <w:rPr>
          <w:sz w:val="28"/>
          <w:szCs w:val="28"/>
        </w:rPr>
        <w:t>педагогам, как использовать данное пособие в работе.</w:t>
      </w:r>
    </w:p>
    <w:p w:rsidR="001056BC" w:rsidRDefault="001056BC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Придумай </w:t>
      </w:r>
      <w:r>
        <w:rPr>
          <w:sz w:val="28"/>
          <w:szCs w:val="28"/>
        </w:rPr>
        <w:t xml:space="preserve">тему для своего кубика </w:t>
      </w:r>
      <w:proofErr w:type="spellStart"/>
      <w:r>
        <w:rPr>
          <w:sz w:val="28"/>
          <w:szCs w:val="28"/>
        </w:rPr>
        <w:t>Блума</w:t>
      </w:r>
      <w:proofErr w:type="spellEnd"/>
      <w:r>
        <w:rPr>
          <w:sz w:val="28"/>
          <w:szCs w:val="28"/>
        </w:rPr>
        <w:t>.</w:t>
      </w:r>
    </w:p>
    <w:p w:rsidR="006813FB" w:rsidRPr="006813FB" w:rsidRDefault="001056BC" w:rsidP="003E275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Поделись </w:t>
      </w:r>
      <w:r>
        <w:rPr>
          <w:sz w:val="28"/>
          <w:szCs w:val="28"/>
        </w:rPr>
        <w:t>своими впечатлениями о мастер-классе.</w:t>
      </w:r>
      <w:bookmarkStart w:id="0" w:name="_GoBack"/>
      <w:bookmarkEnd w:id="0"/>
      <w:r w:rsidR="006813FB">
        <w:rPr>
          <w:b/>
          <w:sz w:val="28"/>
          <w:szCs w:val="28"/>
        </w:rPr>
        <w:t xml:space="preserve"> </w:t>
      </w:r>
    </w:p>
    <w:p w:rsidR="003E2759" w:rsidRPr="0030296E" w:rsidRDefault="003E2759" w:rsidP="003E27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296E" w:rsidRDefault="0030296E" w:rsidP="0030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96E" w:rsidRPr="0030296E" w:rsidRDefault="0030296E" w:rsidP="0030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0296E" w:rsidRPr="0030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31026"/>
    <w:multiLevelType w:val="multilevel"/>
    <w:tmpl w:val="8422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A3E2D"/>
    <w:multiLevelType w:val="hybridMultilevel"/>
    <w:tmpl w:val="EFF04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55"/>
    <w:rsid w:val="001056BC"/>
    <w:rsid w:val="0030296E"/>
    <w:rsid w:val="003E2759"/>
    <w:rsid w:val="005C0EA0"/>
    <w:rsid w:val="006813FB"/>
    <w:rsid w:val="00812DE6"/>
    <w:rsid w:val="00961B55"/>
    <w:rsid w:val="00D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2026-06-09T07:29:00Z</dcterms:created>
  <dcterms:modified xsi:type="dcterms:W3CDTF">2026-06-09T08:26:00Z</dcterms:modified>
</cp:coreProperties>
</file>